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09F08" w14:textId="00730C50" w:rsidR="00354540" w:rsidRDefault="004E242F" w:rsidP="00354540">
      <w:pPr>
        <w:rPr>
          <w:rFonts w:ascii="Arial" w:eastAsia="Arial" w:hAnsi="Arial" w:cs="Arial"/>
          <w:u w:val="single"/>
        </w:rPr>
      </w:pPr>
      <w:r w:rsidRPr="004E242F">
        <w:rPr>
          <w:rFonts w:ascii="Arial" w:eastAsia="Arial" w:hAnsi="Arial" w:cs="Arial"/>
          <w:u w:val="single"/>
        </w:rPr>
        <w:t>Presidential Briefing</w:t>
      </w:r>
    </w:p>
    <w:p w14:paraId="15315363" w14:textId="51C2FA68" w:rsidR="002F0F6E" w:rsidRDefault="00975AC8" w:rsidP="004E242F">
      <w:pPr>
        <w:pStyle w:val="ListParagraph"/>
        <w:numPr>
          <w:ilvl w:val="0"/>
          <w:numId w:val="38"/>
        </w:numPr>
        <w:rPr>
          <w:rFonts w:ascii="Arial" w:eastAsia="Arial" w:hAnsi="Arial" w:cs="Arial"/>
        </w:rPr>
      </w:pPr>
      <w:r w:rsidRPr="00975AC8">
        <w:rPr>
          <w:rFonts w:ascii="Arial" w:eastAsia="Arial" w:hAnsi="Arial" w:cs="Arial"/>
        </w:rPr>
        <w:t xml:space="preserve">President Loh described several measures the University </w:t>
      </w:r>
      <w:r>
        <w:rPr>
          <w:rFonts w:ascii="Arial" w:eastAsia="Arial" w:hAnsi="Arial" w:cs="Arial"/>
        </w:rPr>
        <w:t>has taken</w:t>
      </w:r>
      <w:r w:rsidR="00203CDB">
        <w:rPr>
          <w:rFonts w:ascii="Arial" w:eastAsia="Arial" w:hAnsi="Arial" w:cs="Arial"/>
        </w:rPr>
        <w:t xml:space="preserve"> to</w:t>
      </w:r>
      <w:r w:rsidR="00BB4C5C">
        <w:rPr>
          <w:rFonts w:ascii="Arial" w:eastAsia="Arial" w:hAnsi="Arial" w:cs="Arial"/>
        </w:rPr>
        <w:t xml:space="preserve"> respond to hate bias incidents and</w:t>
      </w:r>
      <w:r w:rsidR="00203CDB">
        <w:rPr>
          <w:rFonts w:ascii="Arial" w:eastAsia="Arial" w:hAnsi="Arial" w:cs="Arial"/>
        </w:rPr>
        <w:t xml:space="preserve"> improve </w:t>
      </w:r>
      <w:r w:rsidR="00BB4C5C">
        <w:rPr>
          <w:rFonts w:ascii="Arial" w:eastAsia="Arial" w:hAnsi="Arial" w:cs="Arial"/>
        </w:rPr>
        <w:t xml:space="preserve">campus </w:t>
      </w:r>
      <w:r w:rsidR="00203CDB">
        <w:rPr>
          <w:rFonts w:ascii="Arial" w:eastAsia="Arial" w:hAnsi="Arial" w:cs="Arial"/>
        </w:rPr>
        <w:t>safety:</w:t>
      </w:r>
    </w:p>
    <w:p w14:paraId="13583868" w14:textId="09F893C8" w:rsidR="00555788" w:rsidRDefault="004D1B9F" w:rsidP="00555788">
      <w:pPr>
        <w:pStyle w:val="ListParagraph"/>
        <w:numPr>
          <w:ilvl w:val="1"/>
          <w:numId w:val="3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="00555788">
        <w:rPr>
          <w:rFonts w:ascii="Arial" w:eastAsia="Arial" w:hAnsi="Arial" w:cs="Arial"/>
        </w:rPr>
        <w:t>he Anti-Defamation League</w:t>
      </w:r>
      <w:r w:rsidR="00BB4C5C">
        <w:rPr>
          <w:rFonts w:ascii="Arial" w:eastAsia="Arial" w:hAnsi="Arial" w:cs="Arial"/>
        </w:rPr>
        <w:t xml:space="preserve"> (ADL)</w:t>
      </w:r>
      <w:r w:rsidR="00555788">
        <w:rPr>
          <w:rFonts w:ascii="Arial" w:eastAsia="Arial" w:hAnsi="Arial" w:cs="Arial"/>
        </w:rPr>
        <w:t xml:space="preserve"> </w:t>
      </w:r>
      <w:r w:rsidR="00203CDB">
        <w:rPr>
          <w:rFonts w:ascii="Arial" w:eastAsia="Arial" w:hAnsi="Arial" w:cs="Arial"/>
        </w:rPr>
        <w:t xml:space="preserve">presented strategies on </w:t>
      </w:r>
      <w:r w:rsidR="00555788">
        <w:rPr>
          <w:rFonts w:ascii="Arial" w:eastAsia="Arial" w:hAnsi="Arial" w:cs="Arial"/>
        </w:rPr>
        <w:t xml:space="preserve">education </w:t>
      </w:r>
      <w:r w:rsidR="00203CDB">
        <w:rPr>
          <w:rFonts w:ascii="Arial" w:eastAsia="Arial" w:hAnsi="Arial" w:cs="Arial"/>
        </w:rPr>
        <w:t>and prevention</w:t>
      </w:r>
      <w:r w:rsidR="00555788">
        <w:rPr>
          <w:rFonts w:ascii="Arial" w:eastAsia="Arial" w:hAnsi="Arial" w:cs="Arial"/>
        </w:rPr>
        <w:t xml:space="preserve"> </w:t>
      </w:r>
      <w:r w:rsidR="00203CDB">
        <w:rPr>
          <w:rFonts w:ascii="Arial" w:eastAsia="Arial" w:hAnsi="Arial" w:cs="Arial"/>
        </w:rPr>
        <w:t xml:space="preserve">related to hate </w:t>
      </w:r>
      <w:r w:rsidR="00BB4C5C">
        <w:rPr>
          <w:rFonts w:ascii="Arial" w:eastAsia="Arial" w:hAnsi="Arial" w:cs="Arial"/>
        </w:rPr>
        <w:t>groups</w:t>
      </w:r>
      <w:r w:rsidR="00203CDB">
        <w:rPr>
          <w:rFonts w:ascii="Arial" w:eastAsia="Arial" w:hAnsi="Arial" w:cs="Arial"/>
        </w:rPr>
        <w:t xml:space="preserve"> </w:t>
      </w:r>
      <w:r w:rsidR="00555788">
        <w:rPr>
          <w:rFonts w:ascii="Arial" w:eastAsia="Arial" w:hAnsi="Arial" w:cs="Arial"/>
        </w:rPr>
        <w:t xml:space="preserve">to all Deans, Vice Presidents, Presidents of the University </w:t>
      </w:r>
      <w:r w:rsidR="00203CDB">
        <w:rPr>
          <w:rFonts w:ascii="Arial" w:eastAsia="Arial" w:hAnsi="Arial" w:cs="Arial"/>
        </w:rPr>
        <w:t>S</w:t>
      </w:r>
      <w:r w:rsidR="00555788">
        <w:rPr>
          <w:rFonts w:ascii="Arial" w:eastAsia="Arial" w:hAnsi="Arial" w:cs="Arial"/>
        </w:rPr>
        <w:t>ystem of Maryland</w:t>
      </w:r>
      <w:r w:rsidR="00203CDB">
        <w:rPr>
          <w:rFonts w:ascii="Arial" w:eastAsia="Arial" w:hAnsi="Arial" w:cs="Arial"/>
        </w:rPr>
        <w:t xml:space="preserve"> (USM)</w:t>
      </w:r>
      <w:r w:rsidR="00555788">
        <w:rPr>
          <w:rFonts w:ascii="Arial" w:eastAsia="Arial" w:hAnsi="Arial" w:cs="Arial"/>
        </w:rPr>
        <w:t>, and the Board of Regents.</w:t>
      </w:r>
    </w:p>
    <w:p w14:paraId="58A97647" w14:textId="501E553F" w:rsidR="00BB4C5C" w:rsidRPr="00455B37" w:rsidRDefault="00BA6605" w:rsidP="00555788">
      <w:pPr>
        <w:pStyle w:val="ListParagraph"/>
        <w:numPr>
          <w:ilvl w:val="1"/>
          <w:numId w:val="3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UMD has partnered</w:t>
      </w:r>
      <w:r w:rsidR="00975AC8" w:rsidRPr="00555788">
        <w:rPr>
          <w:rFonts w:ascii="Arial" w:eastAsia="Arial" w:hAnsi="Arial" w:cs="Arial"/>
        </w:rPr>
        <w:t xml:space="preserve"> with the </w:t>
      </w:r>
      <w:hyperlink r:id="rId7" w:history="1">
        <w:r w:rsidR="00975AC8" w:rsidRPr="00FB1AA2">
          <w:rPr>
            <w:rStyle w:val="Hyperlink"/>
            <w:rFonts w:ascii="Arial" w:hAnsi="Arial" w:cs="Arial"/>
          </w:rPr>
          <w:t>National Consortium for the Study of Terrorism and Response to Terror (START)</w:t>
        </w:r>
      </w:hyperlink>
      <w:r w:rsidR="00BB4C5C">
        <w:rPr>
          <w:rFonts w:ascii="Arial" w:hAnsi="Arial" w:cs="Arial"/>
        </w:rPr>
        <w:t xml:space="preserve"> regarding </w:t>
      </w:r>
      <w:r w:rsidR="00975AC8" w:rsidRPr="00555788">
        <w:rPr>
          <w:rFonts w:ascii="Arial" w:hAnsi="Arial" w:cs="Arial"/>
        </w:rPr>
        <w:t xml:space="preserve">police response and prevention. </w:t>
      </w:r>
    </w:p>
    <w:p w14:paraId="496AA1D2" w14:textId="6108E522" w:rsidR="00555788" w:rsidRPr="00555788" w:rsidRDefault="00BA6605" w:rsidP="00555788">
      <w:pPr>
        <w:pStyle w:val="ListParagraph"/>
        <w:numPr>
          <w:ilvl w:val="1"/>
          <w:numId w:val="38"/>
        </w:numPr>
        <w:rPr>
          <w:rFonts w:ascii="Arial" w:eastAsia="Arial" w:hAnsi="Arial" w:cs="Arial"/>
        </w:rPr>
      </w:pPr>
      <w:r>
        <w:rPr>
          <w:rFonts w:ascii="Arial" w:hAnsi="Arial" w:cs="Arial"/>
        </w:rPr>
        <w:t>The</w:t>
      </w:r>
      <w:r w:rsidR="00BB4C5C">
        <w:rPr>
          <w:rFonts w:ascii="Arial" w:hAnsi="Arial" w:cs="Arial"/>
        </w:rPr>
        <w:t xml:space="preserve"> University has</w:t>
      </w:r>
      <w:r>
        <w:rPr>
          <w:rFonts w:ascii="Arial" w:hAnsi="Arial" w:cs="Arial"/>
        </w:rPr>
        <w:t xml:space="preserve"> </w:t>
      </w:r>
      <w:r w:rsidR="00555788" w:rsidRPr="00555788">
        <w:rPr>
          <w:rFonts w:ascii="Arial" w:hAnsi="Arial" w:cs="Arial"/>
        </w:rPr>
        <w:t>increase</w:t>
      </w:r>
      <w:r w:rsidR="00BB4C5C">
        <w:rPr>
          <w:rFonts w:ascii="Arial" w:hAnsi="Arial" w:cs="Arial"/>
        </w:rPr>
        <w:t>d</w:t>
      </w:r>
      <w:r w:rsidR="00203CDB">
        <w:rPr>
          <w:rFonts w:ascii="Arial" w:hAnsi="Arial" w:cs="Arial"/>
        </w:rPr>
        <w:t xml:space="preserve"> the number</w:t>
      </w:r>
      <w:r w:rsidR="00555788" w:rsidRPr="00555788">
        <w:rPr>
          <w:rFonts w:ascii="Arial" w:hAnsi="Arial" w:cs="Arial"/>
        </w:rPr>
        <w:t xml:space="preserve"> of monitored</w:t>
      </w:r>
      <w:r w:rsidR="00975AC8" w:rsidRPr="00555788">
        <w:rPr>
          <w:rFonts w:ascii="Arial" w:hAnsi="Arial" w:cs="Arial"/>
        </w:rPr>
        <w:t xml:space="preserve"> video cameras around campus.</w:t>
      </w:r>
    </w:p>
    <w:p w14:paraId="6572F7F0" w14:textId="6265C21C" w:rsidR="00555788" w:rsidRPr="004D1B9F" w:rsidRDefault="004D1B9F" w:rsidP="004D1B9F">
      <w:pPr>
        <w:pStyle w:val="ListParagraph"/>
        <w:numPr>
          <w:ilvl w:val="1"/>
          <w:numId w:val="38"/>
        </w:numPr>
        <w:rPr>
          <w:rFonts w:ascii="Arial" w:eastAsia="Arial" w:hAnsi="Arial" w:cs="Arial"/>
        </w:rPr>
      </w:pPr>
      <w:r>
        <w:rPr>
          <w:rFonts w:ascii="Arial" w:hAnsi="Arial" w:cs="Arial"/>
        </w:rPr>
        <w:t>T</w:t>
      </w:r>
      <w:r w:rsidR="00555788" w:rsidRPr="00555788">
        <w:rPr>
          <w:rFonts w:ascii="Arial" w:hAnsi="Arial" w:cs="Arial"/>
        </w:rPr>
        <w:t>he Rapid Response</w:t>
      </w:r>
      <w:r w:rsidR="00BA6605">
        <w:rPr>
          <w:rFonts w:ascii="Arial" w:hAnsi="Arial" w:cs="Arial"/>
        </w:rPr>
        <w:t xml:space="preserve"> Team on campus</w:t>
      </w:r>
      <w:r w:rsidR="00203CDB">
        <w:rPr>
          <w:rFonts w:ascii="Arial" w:hAnsi="Arial" w:cs="Arial"/>
        </w:rPr>
        <w:t xml:space="preserve"> </w:t>
      </w:r>
      <w:r w:rsidR="00555788" w:rsidRPr="00555788">
        <w:rPr>
          <w:rFonts w:ascii="Arial" w:hAnsi="Arial" w:cs="Arial"/>
        </w:rPr>
        <w:t xml:space="preserve">is composed of </w:t>
      </w:r>
      <w:r w:rsidR="00203CDB">
        <w:rPr>
          <w:rFonts w:ascii="Arial" w:hAnsi="Arial" w:cs="Arial"/>
        </w:rPr>
        <w:t xml:space="preserve">members from </w:t>
      </w:r>
      <w:r w:rsidR="00BA6605">
        <w:rPr>
          <w:rFonts w:ascii="Arial" w:hAnsi="Arial" w:cs="Arial"/>
        </w:rPr>
        <w:t>Student Affairs and the Office of Civil Rights</w:t>
      </w:r>
      <w:r w:rsidR="00BB4C5C">
        <w:rPr>
          <w:rFonts w:ascii="Arial" w:hAnsi="Arial" w:cs="Arial"/>
        </w:rPr>
        <w:t xml:space="preserve"> &amp; Sexual Misconduct (OCRSM)</w:t>
      </w:r>
      <w:r w:rsidR="00BA6605">
        <w:rPr>
          <w:rFonts w:ascii="Arial" w:hAnsi="Arial" w:cs="Arial"/>
        </w:rPr>
        <w:t xml:space="preserve">, counselors, and the police </w:t>
      </w:r>
      <w:r w:rsidR="00555788" w:rsidRPr="00555788">
        <w:rPr>
          <w:rFonts w:ascii="Arial" w:hAnsi="Arial" w:cs="Arial"/>
        </w:rPr>
        <w:t xml:space="preserve">to </w:t>
      </w:r>
      <w:r w:rsidR="00BB4C5C">
        <w:rPr>
          <w:rFonts w:ascii="Arial" w:hAnsi="Arial" w:cs="Arial"/>
        </w:rPr>
        <w:t xml:space="preserve">respond to </w:t>
      </w:r>
      <w:r w:rsidR="00BB4C5C" w:rsidRPr="00455B37">
        <w:rPr>
          <w:rFonts w:ascii="Arial" w:hAnsi="Arial" w:cs="Arial"/>
        </w:rPr>
        <w:t>hate bias incidents</w:t>
      </w:r>
      <w:r w:rsidR="00BB4C5C">
        <w:rPr>
          <w:rFonts w:ascii="Arial" w:hAnsi="Arial" w:cs="Arial"/>
        </w:rPr>
        <w:t xml:space="preserve"> and support</w:t>
      </w:r>
      <w:r w:rsidR="00BB4C5C" w:rsidRPr="00555788">
        <w:rPr>
          <w:rFonts w:ascii="Arial" w:hAnsi="Arial" w:cs="Arial"/>
        </w:rPr>
        <w:t xml:space="preserve"> </w:t>
      </w:r>
      <w:r w:rsidR="00555788" w:rsidRPr="00555788">
        <w:rPr>
          <w:rFonts w:ascii="Arial" w:hAnsi="Arial" w:cs="Arial"/>
        </w:rPr>
        <w:t>the victims</w:t>
      </w:r>
      <w:r w:rsidR="00BB4C5C">
        <w:rPr>
          <w:rFonts w:ascii="Arial" w:hAnsi="Arial" w:cs="Arial"/>
        </w:rPr>
        <w:t>.</w:t>
      </w:r>
    </w:p>
    <w:p w14:paraId="46179FBF" w14:textId="1B7BAC5B" w:rsidR="00555788" w:rsidRDefault="004D1B9F" w:rsidP="00555788">
      <w:pPr>
        <w:pStyle w:val="ListParagraph"/>
        <w:numPr>
          <w:ilvl w:val="0"/>
          <w:numId w:val="3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President Loh </w:t>
      </w:r>
      <w:r w:rsidR="00BB4C5C">
        <w:rPr>
          <w:rFonts w:ascii="Arial" w:eastAsia="Arial" w:hAnsi="Arial" w:cs="Arial"/>
        </w:rPr>
        <w:t xml:space="preserve">noted </w:t>
      </w:r>
      <w:r w:rsidR="00203CDB">
        <w:rPr>
          <w:rFonts w:ascii="Arial" w:eastAsia="Arial" w:hAnsi="Arial" w:cs="Arial"/>
        </w:rPr>
        <w:t>that the University</w:t>
      </w:r>
      <w:r>
        <w:rPr>
          <w:rFonts w:ascii="Arial" w:eastAsia="Arial" w:hAnsi="Arial" w:cs="Arial"/>
        </w:rPr>
        <w:t xml:space="preserve"> hired an external firm to </w:t>
      </w:r>
      <w:r w:rsidR="00BA6605">
        <w:rPr>
          <w:rFonts w:ascii="Arial" w:eastAsia="Arial" w:hAnsi="Arial" w:cs="Arial"/>
        </w:rPr>
        <w:t>perform a</w:t>
      </w:r>
      <w:r>
        <w:rPr>
          <w:rFonts w:ascii="Arial" w:eastAsia="Arial" w:hAnsi="Arial" w:cs="Arial"/>
        </w:rPr>
        <w:t xml:space="preserve"> campus climate surv</w:t>
      </w:r>
      <w:r w:rsidR="00BA6605">
        <w:rPr>
          <w:rFonts w:ascii="Arial" w:eastAsia="Arial" w:hAnsi="Arial" w:cs="Arial"/>
        </w:rPr>
        <w:t>ey</w:t>
      </w:r>
      <w:r w:rsidR="00BB4C5C">
        <w:rPr>
          <w:rFonts w:ascii="Arial" w:eastAsia="Arial" w:hAnsi="Arial" w:cs="Arial"/>
        </w:rPr>
        <w:t>,</w:t>
      </w:r>
      <w:r w:rsidR="00BA6605">
        <w:rPr>
          <w:rFonts w:ascii="Arial" w:eastAsia="Arial" w:hAnsi="Arial" w:cs="Arial"/>
        </w:rPr>
        <w:t xml:space="preserve"> which will </w:t>
      </w:r>
      <w:r w:rsidR="00203CDB">
        <w:rPr>
          <w:rFonts w:ascii="Arial" w:eastAsia="Arial" w:hAnsi="Arial" w:cs="Arial"/>
        </w:rPr>
        <w:t>provide benchmarks and would allow the</w:t>
      </w:r>
      <w:r>
        <w:rPr>
          <w:rFonts w:ascii="Arial" w:eastAsia="Arial" w:hAnsi="Arial" w:cs="Arial"/>
        </w:rPr>
        <w:t xml:space="preserve"> U</w:t>
      </w:r>
      <w:r w:rsidR="00203CDB">
        <w:rPr>
          <w:rFonts w:ascii="Arial" w:eastAsia="Arial" w:hAnsi="Arial" w:cs="Arial"/>
        </w:rPr>
        <w:t>niversity to</w:t>
      </w:r>
      <w:r>
        <w:rPr>
          <w:rFonts w:ascii="Arial" w:eastAsia="Arial" w:hAnsi="Arial" w:cs="Arial"/>
        </w:rPr>
        <w:t xml:space="preserve"> track </w:t>
      </w:r>
      <w:r w:rsidR="00203CDB">
        <w:rPr>
          <w:rFonts w:ascii="Arial" w:eastAsia="Arial" w:hAnsi="Arial" w:cs="Arial"/>
        </w:rPr>
        <w:t>its</w:t>
      </w:r>
      <w:r>
        <w:rPr>
          <w:rFonts w:ascii="Arial" w:eastAsia="Arial" w:hAnsi="Arial" w:cs="Arial"/>
        </w:rPr>
        <w:t xml:space="preserve"> progress.</w:t>
      </w:r>
    </w:p>
    <w:p w14:paraId="2950B721" w14:textId="4DED9664" w:rsidR="004D1B9F" w:rsidRDefault="004D1B9F" w:rsidP="00555788">
      <w:pPr>
        <w:pStyle w:val="ListParagraph"/>
        <w:numPr>
          <w:ilvl w:val="0"/>
          <w:numId w:val="3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President Loh discussed training </w:t>
      </w:r>
      <w:r w:rsidR="00BB4C5C">
        <w:rPr>
          <w:rFonts w:ascii="Arial" w:eastAsia="Arial" w:hAnsi="Arial" w:cs="Arial"/>
        </w:rPr>
        <w:t xml:space="preserve">opportunities being considered by the administration </w:t>
      </w:r>
      <w:r>
        <w:rPr>
          <w:rFonts w:ascii="Arial" w:eastAsia="Arial" w:hAnsi="Arial" w:cs="Arial"/>
        </w:rPr>
        <w:t>includ</w:t>
      </w:r>
      <w:r w:rsidR="00BB4C5C">
        <w:rPr>
          <w:rFonts w:ascii="Arial" w:eastAsia="Arial" w:hAnsi="Arial" w:cs="Arial"/>
        </w:rPr>
        <w:t>ing</w:t>
      </w:r>
      <w:r>
        <w:rPr>
          <w:rFonts w:ascii="Arial" w:eastAsia="Arial" w:hAnsi="Arial" w:cs="Arial"/>
        </w:rPr>
        <w:t xml:space="preserve"> mandatory online </w:t>
      </w:r>
      <w:r w:rsidR="00BB4C5C">
        <w:rPr>
          <w:rFonts w:ascii="Arial" w:eastAsia="Arial" w:hAnsi="Arial" w:cs="Arial"/>
        </w:rPr>
        <w:t xml:space="preserve">training </w:t>
      </w:r>
      <w:r>
        <w:rPr>
          <w:rFonts w:ascii="Arial" w:eastAsia="Arial" w:hAnsi="Arial" w:cs="Arial"/>
        </w:rPr>
        <w:t>for incoming freshm</w:t>
      </w:r>
      <w:r w:rsidR="00B83841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n and intergroup dialogues</w:t>
      </w:r>
      <w:r w:rsidR="00BB4C5C">
        <w:rPr>
          <w:rFonts w:ascii="Arial" w:eastAsia="Arial" w:hAnsi="Arial" w:cs="Arial"/>
        </w:rPr>
        <w:t xml:space="preserve"> with the </w:t>
      </w:r>
      <w:r>
        <w:rPr>
          <w:rFonts w:ascii="Arial" w:eastAsia="Arial" w:hAnsi="Arial" w:cs="Arial"/>
        </w:rPr>
        <w:t xml:space="preserve">leadership </w:t>
      </w:r>
      <w:r w:rsidR="00BB4C5C"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</w:rPr>
        <w:t xml:space="preserve">all </w:t>
      </w:r>
      <w:r w:rsidR="00BB4C5C">
        <w:rPr>
          <w:rFonts w:ascii="Arial" w:eastAsia="Arial" w:hAnsi="Arial" w:cs="Arial"/>
        </w:rPr>
        <w:t xml:space="preserve">of the recognized </w:t>
      </w:r>
      <w:r>
        <w:rPr>
          <w:rFonts w:ascii="Arial" w:eastAsia="Arial" w:hAnsi="Arial" w:cs="Arial"/>
        </w:rPr>
        <w:t>student groups on campus.</w:t>
      </w:r>
    </w:p>
    <w:p w14:paraId="7BB0AAAF" w14:textId="40D01FE8" w:rsidR="004D1B9F" w:rsidRDefault="00203CDB" w:rsidP="00555788">
      <w:pPr>
        <w:pStyle w:val="ListParagraph"/>
        <w:numPr>
          <w:ilvl w:val="0"/>
          <w:numId w:val="3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University is expanding the number of </w:t>
      </w:r>
      <w:r w:rsidR="00BB4C5C">
        <w:rPr>
          <w:rFonts w:ascii="Arial" w:eastAsia="Arial" w:hAnsi="Arial" w:cs="Arial"/>
        </w:rPr>
        <w:t xml:space="preserve">sections on </w:t>
      </w:r>
      <w:r>
        <w:rPr>
          <w:rFonts w:ascii="Arial" w:eastAsia="Arial" w:hAnsi="Arial" w:cs="Arial"/>
        </w:rPr>
        <w:t xml:space="preserve">Cultural Competency </w:t>
      </w:r>
      <w:r w:rsidR="00BB4C5C">
        <w:rPr>
          <w:rFonts w:ascii="Arial" w:eastAsia="Arial" w:hAnsi="Arial" w:cs="Arial"/>
        </w:rPr>
        <w:t>in the General Education program</w:t>
      </w:r>
      <w:r>
        <w:rPr>
          <w:rFonts w:ascii="Arial" w:eastAsia="Arial" w:hAnsi="Arial" w:cs="Arial"/>
        </w:rPr>
        <w:t>.</w:t>
      </w:r>
    </w:p>
    <w:p w14:paraId="1C9BC9E9" w14:textId="0B64E22C" w:rsidR="004E242F" w:rsidRPr="00455B37" w:rsidRDefault="00203CDB" w:rsidP="00455B37">
      <w:pPr>
        <w:pStyle w:val="ListParagraph"/>
        <w:numPr>
          <w:ilvl w:val="0"/>
          <w:numId w:val="38"/>
        </w:numPr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</w:rPr>
        <w:t xml:space="preserve">President Loh mentioned that </w:t>
      </w:r>
      <w:r w:rsidR="00FB1AA2">
        <w:rPr>
          <w:rFonts w:ascii="Arial" w:eastAsia="Arial" w:hAnsi="Arial" w:cs="Arial"/>
        </w:rPr>
        <w:t xml:space="preserve">the </w:t>
      </w:r>
      <w:hyperlink r:id="rId8" w:history="1">
        <w:r w:rsidRPr="00FB1AA2">
          <w:rPr>
            <w:rStyle w:val="Hyperlink"/>
            <w:rFonts w:ascii="Arial" w:eastAsia="Arial" w:hAnsi="Arial" w:cs="Arial"/>
          </w:rPr>
          <w:t>Center for Diversity and Inclusion in Higher Education</w:t>
        </w:r>
        <w:r w:rsidR="00FB1AA2" w:rsidRPr="00FB1AA2">
          <w:rPr>
            <w:rStyle w:val="Hyperlink"/>
            <w:rFonts w:ascii="Arial" w:eastAsia="Arial" w:hAnsi="Arial" w:cs="Arial"/>
          </w:rPr>
          <w:t xml:space="preserve"> (CDIHE)</w:t>
        </w:r>
      </w:hyperlink>
      <w:r w:rsidR="00FB1AA2">
        <w:rPr>
          <w:rFonts w:ascii="Arial" w:eastAsia="Arial" w:hAnsi="Arial" w:cs="Arial"/>
        </w:rPr>
        <w:t xml:space="preserve"> was created to serve as a national center for research, policy, professional standards, and consultation for universities across the country and abroad on critical issues related to diversity, inclusion, and social injustice in higher education.</w:t>
      </w:r>
    </w:p>
    <w:p w14:paraId="1F9DB69B" w14:textId="77777777" w:rsidR="004E242F" w:rsidRDefault="004E242F" w:rsidP="00354540">
      <w:pPr>
        <w:rPr>
          <w:rFonts w:ascii="Arial" w:eastAsia="Arial" w:hAnsi="Arial" w:cs="Arial"/>
          <w:color w:val="000000"/>
          <w:u w:val="single"/>
        </w:rPr>
      </w:pPr>
    </w:p>
    <w:p w14:paraId="6041D537" w14:textId="77777777" w:rsidR="00354540" w:rsidRPr="004E242F" w:rsidRDefault="00354540" w:rsidP="00354540">
      <w:pPr>
        <w:rPr>
          <w:rFonts w:ascii="Arial" w:eastAsia="Arial" w:hAnsi="Arial" w:cs="Arial"/>
          <w:color w:val="000000"/>
          <w:u w:val="single"/>
        </w:rPr>
      </w:pPr>
      <w:r w:rsidRPr="004E242F">
        <w:rPr>
          <w:rFonts w:ascii="Arial" w:eastAsia="Arial" w:hAnsi="Arial" w:cs="Arial"/>
          <w:color w:val="000000"/>
          <w:u w:val="single"/>
        </w:rPr>
        <w:t>Senate Chair’s Report</w:t>
      </w:r>
    </w:p>
    <w:p w14:paraId="5527B32F" w14:textId="196C18DC" w:rsidR="00137991" w:rsidRDefault="007475E9" w:rsidP="00137991">
      <w:pPr>
        <w:pStyle w:val="ListParagraph"/>
        <w:numPr>
          <w:ilvl w:val="0"/>
          <w:numId w:val="38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Senate Elections:</w:t>
      </w:r>
      <w:r w:rsidR="00B83841">
        <w:rPr>
          <w:rFonts w:ascii="Arial" w:hAnsi="Arial" w:cs="Arial"/>
          <w:noProof/>
        </w:rPr>
        <w:t xml:space="preserve"> </w:t>
      </w:r>
      <w:r w:rsidR="00137991">
        <w:rPr>
          <w:rFonts w:ascii="Arial" w:hAnsi="Arial" w:cs="Arial"/>
          <w:noProof/>
        </w:rPr>
        <w:t>The candidacy period for the</w:t>
      </w:r>
      <w:r w:rsidR="00C27B0D" w:rsidRPr="004E242F">
        <w:rPr>
          <w:rFonts w:ascii="Arial" w:hAnsi="Arial" w:cs="Arial"/>
          <w:noProof/>
        </w:rPr>
        <w:t xml:space="preserve"> staff, student, and single-member constituency senators for 2018-2019 ended on February 2</w:t>
      </w:r>
      <w:r w:rsidR="00C27B0D" w:rsidRPr="004E242F">
        <w:rPr>
          <w:rFonts w:ascii="Arial" w:hAnsi="Arial" w:cs="Arial"/>
          <w:noProof/>
          <w:vertAlign w:val="superscript"/>
        </w:rPr>
        <w:t>nd</w:t>
      </w:r>
      <w:r w:rsidR="00C27B0D" w:rsidRPr="004E242F">
        <w:rPr>
          <w:rFonts w:ascii="Arial" w:hAnsi="Arial" w:cs="Arial"/>
          <w:noProof/>
        </w:rPr>
        <w:t xml:space="preserve">. </w:t>
      </w:r>
      <w:r w:rsidR="00137991">
        <w:rPr>
          <w:rFonts w:ascii="Arial" w:hAnsi="Arial" w:cs="Arial"/>
          <w:noProof/>
        </w:rPr>
        <w:t xml:space="preserve">The voting period </w:t>
      </w:r>
      <w:r w:rsidR="00137991" w:rsidRPr="004E242F">
        <w:rPr>
          <w:rFonts w:ascii="Arial" w:hAnsi="Arial" w:cs="Arial"/>
          <w:noProof/>
        </w:rPr>
        <w:t>will run from February 19</w:t>
      </w:r>
      <w:r w:rsidR="00137991" w:rsidRPr="004E242F">
        <w:rPr>
          <w:rFonts w:ascii="Arial" w:hAnsi="Arial" w:cs="Arial"/>
          <w:noProof/>
          <w:vertAlign w:val="superscript"/>
        </w:rPr>
        <w:t>th</w:t>
      </w:r>
      <w:r w:rsidR="00137991" w:rsidRPr="004E242F">
        <w:rPr>
          <w:rFonts w:ascii="Arial" w:hAnsi="Arial" w:cs="Arial"/>
          <w:noProof/>
        </w:rPr>
        <w:t xml:space="preserve"> through March 2</w:t>
      </w:r>
      <w:r w:rsidR="00137991" w:rsidRPr="004E242F">
        <w:rPr>
          <w:rFonts w:ascii="Arial" w:hAnsi="Arial" w:cs="Arial"/>
          <w:noProof/>
          <w:vertAlign w:val="superscript"/>
        </w:rPr>
        <w:t>nd</w:t>
      </w:r>
      <w:r>
        <w:rPr>
          <w:rFonts w:ascii="Arial" w:hAnsi="Arial" w:cs="Arial"/>
          <w:noProof/>
        </w:rPr>
        <w:t xml:space="preserve">. </w:t>
      </w:r>
      <w:r w:rsidR="00100BFC">
        <w:rPr>
          <w:rFonts w:ascii="Arial" w:hAnsi="Arial" w:cs="Arial"/>
          <w:noProof/>
        </w:rPr>
        <w:t>Additional information can be found on the</w:t>
      </w:r>
      <w:r w:rsidR="00137991">
        <w:rPr>
          <w:rFonts w:ascii="Arial" w:hAnsi="Arial" w:cs="Arial"/>
          <w:noProof/>
        </w:rPr>
        <w:t xml:space="preserve"> </w:t>
      </w:r>
      <w:hyperlink r:id="rId9" w:history="1">
        <w:r w:rsidR="00137991" w:rsidRPr="007475E9">
          <w:rPr>
            <w:rStyle w:val="Hyperlink"/>
            <w:rFonts w:ascii="Arial" w:hAnsi="Arial" w:cs="Arial"/>
            <w:noProof/>
          </w:rPr>
          <w:t>Elections</w:t>
        </w:r>
      </w:hyperlink>
      <w:r w:rsidR="00137991">
        <w:rPr>
          <w:rFonts w:ascii="Arial" w:hAnsi="Arial" w:cs="Arial"/>
          <w:noProof/>
        </w:rPr>
        <w:t xml:space="preserve"> page o</w:t>
      </w:r>
      <w:r w:rsidR="00100BFC">
        <w:rPr>
          <w:rFonts w:ascii="Arial" w:hAnsi="Arial" w:cs="Arial"/>
          <w:noProof/>
        </w:rPr>
        <w:t>f</w:t>
      </w:r>
      <w:r w:rsidR="00137991">
        <w:rPr>
          <w:rFonts w:ascii="Arial" w:hAnsi="Arial" w:cs="Arial"/>
          <w:noProof/>
        </w:rPr>
        <w:t xml:space="preserve"> the Senate website.</w:t>
      </w:r>
    </w:p>
    <w:p w14:paraId="2693FE7D" w14:textId="495EAC46" w:rsidR="00137991" w:rsidRDefault="007475E9" w:rsidP="00137991">
      <w:pPr>
        <w:pStyle w:val="ListParagraph"/>
        <w:numPr>
          <w:ilvl w:val="0"/>
          <w:numId w:val="38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Senate Elected Committees/Councils: </w:t>
      </w:r>
      <w:r w:rsidR="00C27B0D" w:rsidRPr="00137991">
        <w:rPr>
          <w:rFonts w:ascii="Arial" w:hAnsi="Arial" w:cs="Arial"/>
          <w:noProof/>
        </w:rPr>
        <w:t xml:space="preserve">All Senators should have received an email from the Senate Office detailing available positions on senate-elected committees/councils for 2018-2019.  </w:t>
      </w:r>
      <w:r w:rsidR="00100BFC">
        <w:rPr>
          <w:rFonts w:ascii="Arial" w:hAnsi="Arial" w:cs="Arial"/>
          <w:noProof/>
        </w:rPr>
        <w:t>Additional information can be found on</w:t>
      </w:r>
      <w:r w:rsidR="00100BFC" w:rsidRPr="00137991">
        <w:rPr>
          <w:rFonts w:ascii="Arial" w:hAnsi="Arial" w:cs="Arial"/>
          <w:noProof/>
        </w:rPr>
        <w:t xml:space="preserve"> </w:t>
      </w:r>
      <w:r w:rsidR="00C27B0D" w:rsidRPr="00137991">
        <w:rPr>
          <w:rFonts w:ascii="Arial" w:hAnsi="Arial" w:cs="Arial"/>
          <w:noProof/>
        </w:rPr>
        <w:t xml:space="preserve">the </w:t>
      </w:r>
      <w:hyperlink r:id="rId10" w:history="1">
        <w:r w:rsidR="00C27B0D" w:rsidRPr="007475E9">
          <w:rPr>
            <w:rStyle w:val="Hyperlink"/>
            <w:rFonts w:ascii="Arial" w:hAnsi="Arial" w:cs="Arial"/>
            <w:noProof/>
          </w:rPr>
          <w:t>Senate</w:t>
        </w:r>
      </w:hyperlink>
      <w:r w:rsidR="00C27B0D" w:rsidRPr="00137991">
        <w:rPr>
          <w:rFonts w:ascii="Arial" w:hAnsi="Arial" w:cs="Arial"/>
          <w:noProof/>
        </w:rPr>
        <w:t xml:space="preserve"> </w:t>
      </w:r>
      <w:r w:rsidR="00137991" w:rsidRPr="00137991">
        <w:rPr>
          <w:rFonts w:ascii="Arial" w:hAnsi="Arial" w:cs="Arial"/>
          <w:noProof/>
        </w:rPr>
        <w:t>website.</w:t>
      </w:r>
    </w:p>
    <w:p w14:paraId="48EB4617" w14:textId="3D0398CB" w:rsidR="00137991" w:rsidRDefault="007475E9" w:rsidP="00137991">
      <w:pPr>
        <w:pStyle w:val="ListParagraph"/>
        <w:numPr>
          <w:ilvl w:val="0"/>
          <w:numId w:val="38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Spring Senate Meetings: </w:t>
      </w:r>
      <w:r w:rsidR="00137991" w:rsidRPr="00137991">
        <w:rPr>
          <w:rFonts w:ascii="Arial" w:hAnsi="Arial" w:cs="Arial"/>
          <w:noProof/>
        </w:rPr>
        <w:t xml:space="preserve">The remaining spring </w:t>
      </w:r>
      <w:hyperlink r:id="rId11" w:history="1">
        <w:r w:rsidR="00137991" w:rsidRPr="007475E9">
          <w:rPr>
            <w:rStyle w:val="Hyperlink"/>
            <w:rFonts w:ascii="Arial" w:hAnsi="Arial" w:cs="Arial"/>
            <w:noProof/>
          </w:rPr>
          <w:t>Senate meetings</w:t>
        </w:r>
      </w:hyperlink>
      <w:r w:rsidR="00137991" w:rsidRPr="00137991">
        <w:rPr>
          <w:rFonts w:ascii="Arial" w:hAnsi="Arial" w:cs="Arial"/>
          <w:noProof/>
        </w:rPr>
        <w:t xml:space="preserve"> are March 8</w:t>
      </w:r>
      <w:r w:rsidR="00137991" w:rsidRPr="00137991">
        <w:rPr>
          <w:rFonts w:ascii="Arial" w:hAnsi="Arial" w:cs="Arial"/>
          <w:noProof/>
          <w:vertAlign w:val="superscript"/>
        </w:rPr>
        <w:t>th</w:t>
      </w:r>
      <w:r w:rsidR="00137991" w:rsidRPr="00137991">
        <w:rPr>
          <w:rFonts w:ascii="Arial" w:hAnsi="Arial" w:cs="Arial"/>
          <w:noProof/>
        </w:rPr>
        <w:t>, April 4</w:t>
      </w:r>
      <w:r w:rsidR="00137991" w:rsidRPr="00137991">
        <w:rPr>
          <w:rFonts w:ascii="Arial" w:hAnsi="Arial" w:cs="Arial"/>
          <w:noProof/>
          <w:vertAlign w:val="superscript"/>
        </w:rPr>
        <w:t>th</w:t>
      </w:r>
      <w:r w:rsidR="00137991" w:rsidRPr="00137991">
        <w:rPr>
          <w:rFonts w:ascii="Arial" w:hAnsi="Arial" w:cs="Arial"/>
          <w:noProof/>
        </w:rPr>
        <w:t>, April 24</w:t>
      </w:r>
      <w:r w:rsidR="00137991" w:rsidRPr="00137991">
        <w:rPr>
          <w:rFonts w:ascii="Arial" w:hAnsi="Arial" w:cs="Arial"/>
          <w:noProof/>
          <w:vertAlign w:val="superscript"/>
        </w:rPr>
        <w:t>th</w:t>
      </w:r>
      <w:r w:rsidR="00137991" w:rsidRPr="00137991">
        <w:rPr>
          <w:rFonts w:ascii="Arial" w:hAnsi="Arial" w:cs="Arial"/>
          <w:noProof/>
        </w:rPr>
        <w:t>, and May 9</w:t>
      </w:r>
      <w:r w:rsidR="00137991" w:rsidRPr="00137991">
        <w:rPr>
          <w:rFonts w:ascii="Arial" w:hAnsi="Arial" w:cs="Arial"/>
          <w:noProof/>
          <w:vertAlign w:val="superscript"/>
        </w:rPr>
        <w:t>th</w:t>
      </w:r>
      <w:r w:rsidR="00137991" w:rsidRPr="00137991">
        <w:rPr>
          <w:rFonts w:ascii="Arial" w:hAnsi="Arial" w:cs="Arial"/>
          <w:noProof/>
        </w:rPr>
        <w:t xml:space="preserve">. </w:t>
      </w:r>
      <w:r w:rsidR="00C27B0D" w:rsidRPr="00137991">
        <w:rPr>
          <w:rFonts w:ascii="Arial" w:hAnsi="Arial" w:cs="Arial"/>
          <w:noProof/>
        </w:rPr>
        <w:t>Provost Rankin will provide a report on the Strategic Plan Update at the March 8</w:t>
      </w:r>
      <w:r w:rsidR="00C27B0D" w:rsidRPr="00137991">
        <w:rPr>
          <w:rFonts w:ascii="Arial" w:hAnsi="Arial" w:cs="Arial"/>
          <w:noProof/>
          <w:vertAlign w:val="superscript"/>
        </w:rPr>
        <w:t>th</w:t>
      </w:r>
      <w:r w:rsidR="00C27B0D" w:rsidRPr="00137991">
        <w:rPr>
          <w:rFonts w:ascii="Arial" w:hAnsi="Arial" w:cs="Arial"/>
          <w:noProof/>
        </w:rPr>
        <w:t xml:space="preserve"> Senate Meeting. </w:t>
      </w:r>
      <w:r w:rsidR="00137991" w:rsidRPr="00137991">
        <w:rPr>
          <w:rFonts w:ascii="Arial" w:hAnsi="Arial" w:cs="Arial"/>
          <w:noProof/>
        </w:rPr>
        <w:t xml:space="preserve">The </w:t>
      </w:r>
      <w:r w:rsidR="00C27B0D" w:rsidRPr="00137991">
        <w:rPr>
          <w:rFonts w:ascii="Arial" w:hAnsi="Arial" w:cs="Arial"/>
          <w:noProof/>
        </w:rPr>
        <w:t>April 24</w:t>
      </w:r>
      <w:r w:rsidR="00C27B0D" w:rsidRPr="00137991">
        <w:rPr>
          <w:rFonts w:ascii="Arial" w:hAnsi="Arial" w:cs="Arial"/>
          <w:noProof/>
          <w:vertAlign w:val="superscript"/>
        </w:rPr>
        <w:t>th</w:t>
      </w:r>
      <w:r w:rsidR="00C27B0D" w:rsidRPr="00137991">
        <w:rPr>
          <w:rFonts w:ascii="Arial" w:hAnsi="Arial" w:cs="Arial"/>
          <w:noProof/>
        </w:rPr>
        <w:t xml:space="preserve"> meeting will be the last for any outgoing </w:t>
      </w:r>
      <w:r w:rsidR="007C473F">
        <w:rPr>
          <w:rFonts w:ascii="Arial" w:hAnsi="Arial" w:cs="Arial"/>
          <w:noProof/>
        </w:rPr>
        <w:t>S</w:t>
      </w:r>
      <w:r w:rsidR="00C27B0D" w:rsidRPr="00137991">
        <w:rPr>
          <w:rFonts w:ascii="Arial" w:hAnsi="Arial" w:cs="Arial"/>
          <w:noProof/>
        </w:rPr>
        <w:t>enators. The May 9</w:t>
      </w:r>
      <w:r w:rsidR="00C27B0D" w:rsidRPr="00137991">
        <w:rPr>
          <w:rFonts w:ascii="Arial" w:hAnsi="Arial" w:cs="Arial"/>
          <w:noProof/>
          <w:vertAlign w:val="superscript"/>
        </w:rPr>
        <w:t>th</w:t>
      </w:r>
      <w:r w:rsidR="00C27B0D" w:rsidRPr="00137991">
        <w:rPr>
          <w:rFonts w:ascii="Arial" w:hAnsi="Arial" w:cs="Arial"/>
          <w:noProof/>
        </w:rPr>
        <w:t xml:space="preserve"> meeting is the transition meeting where new </w:t>
      </w:r>
      <w:r w:rsidR="007C473F">
        <w:rPr>
          <w:rFonts w:ascii="Arial" w:hAnsi="Arial" w:cs="Arial"/>
          <w:noProof/>
        </w:rPr>
        <w:t>S</w:t>
      </w:r>
      <w:r w:rsidR="00C27B0D" w:rsidRPr="00137991">
        <w:rPr>
          <w:rFonts w:ascii="Arial" w:hAnsi="Arial" w:cs="Arial"/>
          <w:noProof/>
        </w:rPr>
        <w:t>enators will begin their term.</w:t>
      </w:r>
      <w:r w:rsidR="00137991" w:rsidRPr="00137991">
        <w:rPr>
          <w:rFonts w:ascii="Arial" w:hAnsi="Arial" w:cs="Arial"/>
          <w:noProof/>
        </w:rPr>
        <w:t xml:space="preserve"> </w:t>
      </w:r>
    </w:p>
    <w:p w14:paraId="3C0EACF5" w14:textId="77777777" w:rsidR="00B710AD" w:rsidRPr="004E242F" w:rsidRDefault="00B710AD" w:rsidP="00C66B44"/>
    <w:p w14:paraId="25A9D7B7" w14:textId="5F30C477" w:rsidR="00B710AD" w:rsidRPr="004E242F" w:rsidRDefault="00761C56" w:rsidP="00B710AD">
      <w:pPr>
        <w:autoSpaceDE w:val="0"/>
        <w:autoSpaceDN w:val="0"/>
        <w:adjustRightInd w:val="0"/>
        <w:rPr>
          <w:rFonts w:ascii="Arial" w:hAnsi="Arial" w:cs="Arial"/>
        </w:rPr>
      </w:pPr>
      <w:hyperlink r:id="rId12" w:history="1">
        <w:r w:rsidR="00B710AD" w:rsidRPr="00B75EDA">
          <w:rPr>
            <w:rStyle w:val="Hyperlink"/>
            <w:rFonts w:ascii="Arial" w:hAnsi="Arial" w:cs="Arial"/>
          </w:rPr>
          <w:t>PCC Proposal to Establish a Post-Baccalaureate Certificate in Bilingual Speech-Language Pathology (Senate Document #17-18-18)</w:t>
        </w:r>
      </w:hyperlink>
    </w:p>
    <w:p w14:paraId="59FF7BA5" w14:textId="22F41CB9" w:rsidR="00B710AD" w:rsidRPr="004E242F" w:rsidRDefault="00B710AD" w:rsidP="00B710AD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4E242F">
        <w:rPr>
          <w:rFonts w:ascii="Arial" w:hAnsi="Arial" w:cs="Arial"/>
        </w:rPr>
        <w:t xml:space="preserve">The Senate voted to approve the </w:t>
      </w:r>
      <w:r w:rsidR="007F1CAD" w:rsidRPr="004E242F">
        <w:rPr>
          <w:rFonts w:ascii="Arial" w:hAnsi="Arial" w:cs="Arial"/>
        </w:rPr>
        <w:t>new certificate program.</w:t>
      </w:r>
      <w:r w:rsidRPr="004E242F">
        <w:rPr>
          <w:rFonts w:ascii="Arial" w:hAnsi="Arial" w:cs="Arial"/>
        </w:rPr>
        <w:t xml:space="preserve"> </w:t>
      </w:r>
    </w:p>
    <w:p w14:paraId="5C5912C8" w14:textId="77777777" w:rsidR="007F1CAD" w:rsidRPr="004E242F" w:rsidRDefault="007F1CAD" w:rsidP="007F1CAD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14:paraId="75D00399" w14:textId="527FAA68" w:rsidR="007F1CAD" w:rsidRPr="004E242F" w:rsidRDefault="00761C56" w:rsidP="007F1CAD">
      <w:pPr>
        <w:autoSpaceDE w:val="0"/>
        <w:autoSpaceDN w:val="0"/>
        <w:adjustRightInd w:val="0"/>
        <w:rPr>
          <w:rFonts w:ascii="Arial" w:hAnsi="Arial" w:cs="Arial"/>
        </w:rPr>
      </w:pPr>
      <w:hyperlink r:id="rId13" w:history="1">
        <w:r w:rsidR="007F1CAD" w:rsidRPr="00B75EDA">
          <w:rPr>
            <w:rStyle w:val="Hyperlink"/>
            <w:rFonts w:ascii="Arial" w:hAnsi="Arial" w:cs="Arial"/>
          </w:rPr>
          <w:t xml:space="preserve">PCC Proposal to Rename </w:t>
        </w:r>
        <w:r w:rsidR="0067018F" w:rsidRPr="00B75EDA">
          <w:rPr>
            <w:rStyle w:val="Hyperlink"/>
            <w:rFonts w:ascii="Arial" w:hAnsi="Arial" w:cs="Arial"/>
          </w:rPr>
          <w:t>the Program in Education Policy &amp; Leadership to Teaching and Learning, Policy and Leadership (Senate Document #17-18-19)</w:t>
        </w:r>
      </w:hyperlink>
    </w:p>
    <w:p w14:paraId="4C083054" w14:textId="20AC1630" w:rsidR="0067018F" w:rsidRPr="004E242F" w:rsidRDefault="007C5D8C" w:rsidP="0067018F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4E242F">
        <w:rPr>
          <w:rFonts w:ascii="Arial" w:hAnsi="Arial" w:cs="Arial"/>
        </w:rPr>
        <w:t>The Senate voted to approve the name change to the program.</w:t>
      </w:r>
    </w:p>
    <w:p w14:paraId="26D4A100" w14:textId="77777777" w:rsidR="00354540" w:rsidRPr="004E242F" w:rsidRDefault="00354540" w:rsidP="00354540">
      <w:pPr>
        <w:rPr>
          <w:rFonts w:ascii="Arial" w:eastAsia="Times New Roman" w:hAnsi="Arial" w:cs="Arial"/>
        </w:rPr>
      </w:pPr>
    </w:p>
    <w:p w14:paraId="383E8ED7" w14:textId="283CD590" w:rsidR="00F6741B" w:rsidRPr="004E242F" w:rsidRDefault="00354540" w:rsidP="00F6741B">
      <w:pPr>
        <w:rPr>
          <w:rFonts w:ascii="Arial" w:hAnsi="Arial" w:cs="Arial"/>
          <w:noProof/>
        </w:rPr>
      </w:pPr>
      <w:r w:rsidRPr="004E242F">
        <w:rPr>
          <w:rFonts w:ascii="Arial" w:eastAsia="Arial" w:hAnsi="Arial" w:cs="Arial"/>
          <w:color w:val="000000"/>
        </w:rPr>
        <w:t>Special Order:</w:t>
      </w:r>
      <w:r w:rsidR="00F6741B" w:rsidRPr="004E242F">
        <w:rPr>
          <w:rFonts w:ascii="Arial" w:eastAsia="Arial" w:hAnsi="Arial" w:cs="Arial"/>
          <w:color w:val="38761D"/>
        </w:rPr>
        <w:t xml:space="preserve"> </w:t>
      </w:r>
      <w:hyperlink r:id="rId14" w:history="1">
        <w:r w:rsidR="00847C48">
          <w:rPr>
            <w:rStyle w:val="Hyperlink"/>
            <w:rFonts w:ascii="Arial" w:eastAsia="Arial" w:hAnsi="Arial" w:cs="Arial"/>
          </w:rPr>
          <w:t>Update on Task Force Deliberations</w:t>
        </w:r>
      </w:hyperlink>
    </w:p>
    <w:p w14:paraId="501211C2" w14:textId="6E00877A" w:rsidR="004E242F" w:rsidRDefault="004E242F" w:rsidP="004E242F">
      <w:pPr>
        <w:pStyle w:val="ListParagraph"/>
        <w:numPr>
          <w:ilvl w:val="0"/>
          <w:numId w:val="34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Lucy Dalglish and Warren Kelley, Co-Chairs, Joint President/Senate Inclusion &amp; Respect Task Force, provided an update on the preliminary Task Force deliberati</w:t>
      </w:r>
      <w:r w:rsidR="00CC729A">
        <w:rPr>
          <w:rFonts w:ascii="Arial" w:hAnsi="Arial" w:cs="Arial"/>
          <w:noProof/>
        </w:rPr>
        <w:t>ons and recommendations. Dalglis</w:t>
      </w:r>
      <w:r>
        <w:rPr>
          <w:rFonts w:ascii="Arial" w:hAnsi="Arial" w:cs="Arial"/>
          <w:noProof/>
        </w:rPr>
        <w:t xml:space="preserve">h and Kelley </w:t>
      </w:r>
      <w:r w:rsidR="00CC729A">
        <w:rPr>
          <w:rFonts w:ascii="Arial" w:hAnsi="Arial" w:cs="Arial"/>
          <w:noProof/>
        </w:rPr>
        <w:t>collected feedback from the Sena</w:t>
      </w:r>
      <w:r>
        <w:rPr>
          <w:rFonts w:ascii="Arial" w:hAnsi="Arial" w:cs="Arial"/>
          <w:noProof/>
        </w:rPr>
        <w:t>te and answered questions related to the presentation.</w:t>
      </w:r>
      <w:r w:rsidR="00550ADF">
        <w:rPr>
          <w:rFonts w:ascii="Arial" w:hAnsi="Arial" w:cs="Arial"/>
          <w:noProof/>
        </w:rPr>
        <w:t xml:space="preserve"> The Task Force will provide </w:t>
      </w:r>
      <w:r w:rsidR="007C473F">
        <w:rPr>
          <w:rFonts w:ascii="Arial" w:hAnsi="Arial" w:cs="Arial"/>
          <w:noProof/>
        </w:rPr>
        <w:t xml:space="preserve">its final </w:t>
      </w:r>
      <w:r w:rsidR="00550ADF">
        <w:rPr>
          <w:rFonts w:ascii="Arial" w:hAnsi="Arial" w:cs="Arial"/>
          <w:noProof/>
        </w:rPr>
        <w:t xml:space="preserve">recommendations at the April </w:t>
      </w:r>
      <w:r w:rsidR="007C473F">
        <w:rPr>
          <w:rFonts w:ascii="Arial" w:hAnsi="Arial" w:cs="Arial"/>
          <w:noProof/>
        </w:rPr>
        <w:t>2</w:t>
      </w:r>
      <w:r w:rsidR="00550ADF">
        <w:rPr>
          <w:rFonts w:ascii="Arial" w:hAnsi="Arial" w:cs="Arial"/>
          <w:noProof/>
        </w:rPr>
        <w:t>4</w:t>
      </w:r>
      <w:r w:rsidR="00550ADF" w:rsidRPr="00550ADF">
        <w:rPr>
          <w:rFonts w:ascii="Arial" w:hAnsi="Arial" w:cs="Arial"/>
          <w:noProof/>
          <w:vertAlign w:val="superscript"/>
        </w:rPr>
        <w:t>th</w:t>
      </w:r>
      <w:r w:rsidR="00550ADF">
        <w:rPr>
          <w:rFonts w:ascii="Arial" w:hAnsi="Arial" w:cs="Arial"/>
          <w:noProof/>
        </w:rPr>
        <w:t xml:space="preserve"> Senate meeting.</w:t>
      </w:r>
    </w:p>
    <w:p w14:paraId="255A4178" w14:textId="3E182BAE" w:rsidR="001C679E" w:rsidRPr="004E242F" w:rsidRDefault="001C679E" w:rsidP="004E242F">
      <w:pPr>
        <w:pStyle w:val="ListParagraph"/>
        <w:numPr>
          <w:ilvl w:val="0"/>
          <w:numId w:val="34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Senators who would still like to provide feedback to the task force on its preliminary directions can do so </w:t>
      </w:r>
      <w:hyperlink r:id="rId15" w:history="1">
        <w:r w:rsidRPr="001C679E">
          <w:rPr>
            <w:rStyle w:val="Hyperlink"/>
            <w:rFonts w:ascii="Arial" w:hAnsi="Arial" w:cs="Arial"/>
            <w:noProof/>
          </w:rPr>
          <w:t>here</w:t>
        </w:r>
      </w:hyperlink>
      <w:r>
        <w:rPr>
          <w:rFonts w:ascii="Arial" w:hAnsi="Arial" w:cs="Arial"/>
          <w:noProof/>
        </w:rPr>
        <w:t>.</w:t>
      </w:r>
    </w:p>
    <w:p w14:paraId="535DC9C3" w14:textId="77777777" w:rsidR="004E242F" w:rsidRDefault="004E242F" w:rsidP="00F6741B">
      <w:pPr>
        <w:rPr>
          <w:rStyle w:val="Hyperlink"/>
          <w:rFonts w:ascii="Arial" w:hAnsi="Arial" w:cs="Arial"/>
          <w:noProof/>
        </w:rPr>
      </w:pPr>
    </w:p>
    <w:p w14:paraId="350585D4" w14:textId="77777777" w:rsidR="00354540" w:rsidRPr="00671014" w:rsidRDefault="00354540" w:rsidP="00354540">
      <w:pPr>
        <w:rPr>
          <w:rFonts w:ascii="Arial" w:eastAsia="Times New Roman" w:hAnsi="Arial" w:cs="Arial"/>
        </w:rPr>
      </w:pPr>
      <w:r w:rsidRPr="00671014">
        <w:rPr>
          <w:rFonts w:ascii="Arial" w:eastAsia="Arial" w:hAnsi="Arial" w:cs="Arial"/>
          <w:color w:val="000000"/>
          <w:u w:val="single"/>
        </w:rPr>
        <w:t>Relevant Links</w:t>
      </w:r>
    </w:p>
    <w:p w14:paraId="1300106B" w14:textId="3F585C80" w:rsidR="00FB1AA2" w:rsidRDefault="00FB1AA2" w:rsidP="005F693F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FB1AA2">
        <w:rPr>
          <w:rFonts w:ascii="Arial" w:hAnsi="Arial" w:cs="Arial"/>
        </w:rPr>
        <w:t>National Consortium for the Study of Terrorism and Response to Terror (START)</w:t>
      </w:r>
    </w:p>
    <w:p w14:paraId="3BE1711E" w14:textId="23337BA1" w:rsidR="00FB1AA2" w:rsidRDefault="00761C56" w:rsidP="00FB1AA2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hyperlink r:id="rId16" w:history="1">
        <w:r w:rsidR="00FB1AA2" w:rsidRPr="00FB1AA2">
          <w:rPr>
            <w:rStyle w:val="Hyperlink"/>
            <w:rFonts w:ascii="Arial" w:hAnsi="Arial" w:cs="Arial"/>
          </w:rPr>
          <w:t>http://www.start.umd.edu/</w:t>
        </w:r>
      </w:hyperlink>
    </w:p>
    <w:p w14:paraId="0034770F" w14:textId="467F0E12" w:rsidR="00FB1AA2" w:rsidRDefault="00BC0507" w:rsidP="00FB1AA2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Hate Bias Resources</w:t>
      </w:r>
    </w:p>
    <w:p w14:paraId="0989F809" w14:textId="015CDF34" w:rsidR="00FB1AA2" w:rsidRDefault="00761C56" w:rsidP="00FB1AA2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hyperlink r:id="rId17" w:history="1">
        <w:r w:rsidR="00FB1AA2" w:rsidRPr="00FB1AA2">
          <w:rPr>
            <w:rStyle w:val="Hyperlink"/>
            <w:rFonts w:ascii="Arial" w:hAnsi="Arial" w:cs="Arial"/>
          </w:rPr>
          <w:t>https://www.diversity.umd.edu/hate-bias-resources.html</w:t>
        </w:r>
      </w:hyperlink>
    </w:p>
    <w:p w14:paraId="77C82C93" w14:textId="10599571" w:rsidR="00FB1AA2" w:rsidRPr="00FB1AA2" w:rsidRDefault="00FB1AA2" w:rsidP="00FB1AA2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FB1AA2">
        <w:rPr>
          <w:rFonts w:ascii="Arial" w:eastAsia="Arial" w:hAnsi="Arial" w:cs="Arial"/>
        </w:rPr>
        <w:t>Center for Diversity and Inclusion in Higher Education (CDIHE)</w:t>
      </w:r>
    </w:p>
    <w:p w14:paraId="6D1C93C4" w14:textId="6A854D4C" w:rsidR="00FB1AA2" w:rsidRPr="00FB1AA2" w:rsidRDefault="00761C56" w:rsidP="00FB1AA2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hyperlink r:id="rId18" w:history="1">
        <w:r w:rsidR="00FB1AA2" w:rsidRPr="00FB1AA2">
          <w:rPr>
            <w:rStyle w:val="Hyperlink"/>
            <w:rFonts w:ascii="Arial" w:hAnsi="Arial" w:cs="Arial"/>
          </w:rPr>
          <w:t>https://education.umd.edu/research/centers/cdihe</w:t>
        </w:r>
      </w:hyperlink>
    </w:p>
    <w:p w14:paraId="62DF77FC" w14:textId="77777777" w:rsidR="005F693F" w:rsidRPr="00B75EDA" w:rsidRDefault="005F693F" w:rsidP="005F693F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B75EDA">
        <w:rPr>
          <w:rFonts w:ascii="Arial" w:eastAsia="Arial" w:hAnsi="Arial" w:cs="Arial"/>
          <w:color w:val="000000"/>
        </w:rPr>
        <w:t>Senate Elections 2018</w:t>
      </w:r>
    </w:p>
    <w:p w14:paraId="118E2064" w14:textId="69C7E9D6" w:rsidR="00B75EDA" w:rsidRPr="005F693F" w:rsidRDefault="00761C56" w:rsidP="005F693F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hyperlink r:id="rId19" w:history="1">
        <w:r w:rsidR="005F693F" w:rsidRPr="00B75EDA">
          <w:rPr>
            <w:rStyle w:val="Hyperlink"/>
            <w:rFonts w:ascii="Arial" w:hAnsi="Arial" w:cs="Arial"/>
          </w:rPr>
          <w:t>https://www.senate.umd.edu/elections</w:t>
        </w:r>
      </w:hyperlink>
    </w:p>
    <w:p w14:paraId="0D9B5327" w14:textId="18B7D7FB" w:rsidR="00B75EDA" w:rsidRPr="00B75EDA" w:rsidRDefault="00B75EDA" w:rsidP="00B75EDA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Senate Elected Committees/Councils</w:t>
      </w:r>
    </w:p>
    <w:p w14:paraId="7940BB4D" w14:textId="2EAF6434" w:rsidR="00B75EDA" w:rsidRPr="005F693F" w:rsidRDefault="00761C56" w:rsidP="005F693F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</w:rPr>
      </w:pPr>
      <w:hyperlink r:id="rId20" w:history="1">
        <w:r w:rsidR="00B75EDA" w:rsidRPr="005F693F">
          <w:rPr>
            <w:rStyle w:val="Hyperlink"/>
            <w:rFonts w:ascii="Arial" w:eastAsia="Times New Roman" w:hAnsi="Arial" w:cs="Arial"/>
          </w:rPr>
          <w:t>https://www.senate.umd.edu/2018_senate_elected_coms</w:t>
        </w:r>
      </w:hyperlink>
    </w:p>
    <w:p w14:paraId="0E5BF316" w14:textId="77777777" w:rsidR="00D16F97" w:rsidRPr="00B75EDA" w:rsidRDefault="00D16F97" w:rsidP="00B75EDA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</w:rPr>
      </w:pPr>
      <w:r w:rsidRPr="00B75EDA">
        <w:rPr>
          <w:rFonts w:ascii="Arial" w:eastAsia="Arial" w:hAnsi="Arial" w:cs="Arial"/>
          <w:color w:val="000000"/>
        </w:rPr>
        <w:t xml:space="preserve">Spring Senate Meetings 2018 </w:t>
      </w:r>
    </w:p>
    <w:p w14:paraId="486C3838" w14:textId="19A3F715" w:rsidR="00D16F97" w:rsidRPr="00B75EDA" w:rsidRDefault="00761C56" w:rsidP="00B75ED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</w:rPr>
      </w:pPr>
      <w:hyperlink r:id="rId21" w:history="1">
        <w:r w:rsidR="00D16F97" w:rsidRPr="00B75EDA">
          <w:rPr>
            <w:rStyle w:val="Hyperlink"/>
            <w:rFonts w:ascii="Arial" w:eastAsia="Times New Roman" w:hAnsi="Arial" w:cs="Arial"/>
          </w:rPr>
          <w:t>https://www.senate.umd.edu/senate-meetings</w:t>
        </w:r>
      </w:hyperlink>
    </w:p>
    <w:p w14:paraId="5B6FA848" w14:textId="424AB273" w:rsidR="00B75EDA" w:rsidRDefault="00B75EDA" w:rsidP="00B75EDA">
      <w:pPr>
        <w:pStyle w:val="ListParagraph"/>
        <w:numPr>
          <w:ilvl w:val="0"/>
          <w:numId w:val="34"/>
        </w:numPr>
        <w:tabs>
          <w:tab w:val="num" w:pos="1440"/>
        </w:tabs>
        <w:rPr>
          <w:rFonts w:ascii="Arial" w:hAnsi="Arial" w:cs="Arial"/>
          <w:noProof/>
          <w:sz w:val="26"/>
          <w:szCs w:val="26"/>
        </w:rPr>
      </w:pPr>
      <w:r w:rsidRPr="00B75EDA">
        <w:rPr>
          <w:rFonts w:ascii="Arial" w:eastAsia="Arial" w:hAnsi="Arial" w:cs="Arial"/>
          <w:color w:val="000000"/>
        </w:rPr>
        <w:t>PCC Proposal to Establish a Post-Baccalaureate Certificate in Bilingual Speech-Language Pathology</w:t>
      </w:r>
      <w:r w:rsidR="00D16F97" w:rsidRPr="00B75EDA">
        <w:rPr>
          <w:rFonts w:ascii="Arial" w:eastAsia="Arial" w:hAnsi="Arial" w:cs="Arial"/>
          <w:color w:val="000000"/>
        </w:rPr>
        <w:t xml:space="preserve"> </w:t>
      </w:r>
      <w:r w:rsidRPr="00B75EDA">
        <w:rPr>
          <w:rFonts w:ascii="Arial" w:eastAsia="Arial" w:hAnsi="Arial" w:cs="Arial"/>
          <w:color w:val="000000"/>
        </w:rPr>
        <w:t>(Senate Document #17-18-18</w:t>
      </w:r>
      <w:r w:rsidR="00D16F97" w:rsidRPr="00B75EDA">
        <w:rPr>
          <w:rFonts w:ascii="Arial" w:eastAsia="Arial" w:hAnsi="Arial" w:cs="Arial"/>
          <w:color w:val="000000"/>
        </w:rPr>
        <w:t>)</w:t>
      </w:r>
      <w:r w:rsidRPr="00B75EDA">
        <w:rPr>
          <w:rFonts w:ascii="Arial" w:hAnsi="Arial" w:cs="Arial"/>
        </w:rPr>
        <w:t xml:space="preserve"> </w:t>
      </w:r>
      <w:hyperlink r:id="rId22" w:history="1">
        <w:r w:rsidRPr="00B75EDA">
          <w:rPr>
            <w:rStyle w:val="Hyperlink"/>
            <w:rFonts w:ascii="Arial" w:hAnsi="Arial" w:cs="Arial"/>
            <w:noProof/>
            <w:sz w:val="26"/>
            <w:szCs w:val="26"/>
          </w:rPr>
          <w:t>https://www.senate.umd.edu/system/files/resources/billDocuments/17-18-18/stage2/PCC_Establish_Post-Bac_Bilingual_Speech_Pathology_17-18-18.pdf</w:t>
        </w:r>
      </w:hyperlink>
    </w:p>
    <w:p w14:paraId="22F800CD" w14:textId="551FB382" w:rsidR="00B75EDA" w:rsidRPr="00B75EDA" w:rsidRDefault="00B75EDA" w:rsidP="00B75EDA">
      <w:pPr>
        <w:pStyle w:val="ListParagraph"/>
        <w:numPr>
          <w:ilvl w:val="0"/>
          <w:numId w:val="34"/>
        </w:numPr>
        <w:tabs>
          <w:tab w:val="num" w:pos="1440"/>
        </w:tabs>
        <w:rPr>
          <w:rFonts w:ascii="Arial" w:hAnsi="Arial" w:cs="Arial"/>
          <w:noProof/>
          <w:sz w:val="26"/>
          <w:szCs w:val="26"/>
        </w:rPr>
      </w:pPr>
      <w:r>
        <w:rPr>
          <w:rFonts w:ascii="Arial" w:eastAsia="Arial" w:hAnsi="Arial" w:cs="Arial"/>
          <w:color w:val="000000"/>
        </w:rPr>
        <w:t>PCC Proposal to Rename the Program in Education &amp; Leadership to Teaching and Learning, Policy and Leadership (Senate Documents #17-18-19)</w:t>
      </w:r>
    </w:p>
    <w:p w14:paraId="51B9A454" w14:textId="46ACCD1A" w:rsidR="00B75EDA" w:rsidRPr="00B75EDA" w:rsidRDefault="00761C56" w:rsidP="00B75EDA">
      <w:pPr>
        <w:pStyle w:val="ListParagraph"/>
        <w:tabs>
          <w:tab w:val="num" w:pos="1440"/>
        </w:tabs>
        <w:rPr>
          <w:rFonts w:ascii="Arial" w:hAnsi="Arial" w:cs="Arial"/>
          <w:noProof/>
          <w:sz w:val="26"/>
          <w:szCs w:val="26"/>
        </w:rPr>
      </w:pPr>
      <w:hyperlink r:id="rId23" w:history="1">
        <w:r w:rsidR="00B75EDA" w:rsidRPr="00B75EDA">
          <w:rPr>
            <w:rStyle w:val="Hyperlink"/>
            <w:rFonts w:ascii="Arial" w:hAnsi="Arial" w:cs="Arial"/>
            <w:noProof/>
            <w:sz w:val="26"/>
            <w:szCs w:val="26"/>
          </w:rPr>
          <w:t>https://www.senate.umd.edu/system/files/resources/billDocuments/17-18-19/stage2/PCC_Rename_Masters_to_Teaching_Learning_Policy_Leadership_17-18-19.pdf</w:t>
        </w:r>
      </w:hyperlink>
    </w:p>
    <w:p w14:paraId="1D863AE6" w14:textId="7CFB6529" w:rsidR="00B75EDA" w:rsidRPr="00B75EDA" w:rsidRDefault="00B75EDA" w:rsidP="00B75EDA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Special Order: Update on Task Force Deliberations</w:t>
      </w:r>
    </w:p>
    <w:p w14:paraId="5EDA8FB2" w14:textId="2012C99D" w:rsidR="007C5D8C" w:rsidRPr="008100B2" w:rsidRDefault="008100B2" w:rsidP="008100B2">
      <w:pPr>
        <w:tabs>
          <w:tab w:val="num" w:pos="1440"/>
        </w:tabs>
        <w:ind w:left="720"/>
        <w:rPr>
          <w:rStyle w:val="Hyperlink"/>
        </w:rPr>
      </w:pPr>
      <w:r>
        <w:rPr>
          <w:rStyle w:val="Hyperlink"/>
          <w:rFonts w:ascii="Arial" w:hAnsi="Arial" w:cs="Arial"/>
          <w:noProof/>
          <w:sz w:val="26"/>
          <w:szCs w:val="26"/>
        </w:rPr>
        <w:fldChar w:fldCharType="begin"/>
      </w:r>
      <w:r>
        <w:rPr>
          <w:rStyle w:val="Hyperlink"/>
          <w:rFonts w:ascii="Arial" w:hAnsi="Arial" w:cs="Arial"/>
          <w:noProof/>
          <w:sz w:val="26"/>
          <w:szCs w:val="26"/>
        </w:rPr>
        <w:instrText xml:space="preserve"> HYPERLINK "https://senate.umd.edu/system/files/resources/MeetingMaterials/02072018/Inclusion_Respect_TF_Prelim_Overview.pdf" </w:instrText>
      </w:r>
      <w:r w:rsidR="00906557">
        <w:rPr>
          <w:rStyle w:val="Hyperlink"/>
          <w:rFonts w:ascii="Arial" w:hAnsi="Arial" w:cs="Arial"/>
          <w:noProof/>
          <w:sz w:val="26"/>
          <w:szCs w:val="26"/>
        </w:rPr>
      </w:r>
      <w:r>
        <w:rPr>
          <w:rStyle w:val="Hyperlink"/>
          <w:rFonts w:ascii="Arial" w:hAnsi="Arial" w:cs="Arial"/>
          <w:noProof/>
          <w:sz w:val="26"/>
          <w:szCs w:val="26"/>
        </w:rPr>
        <w:fldChar w:fldCharType="separate"/>
      </w:r>
      <w:r w:rsidRPr="008100B2">
        <w:rPr>
          <w:rStyle w:val="Hyperlink"/>
          <w:rFonts w:ascii="Arial" w:hAnsi="Arial" w:cs="Arial"/>
          <w:noProof/>
          <w:sz w:val="26"/>
          <w:szCs w:val="26"/>
        </w:rPr>
        <w:t>https://sen</w:t>
      </w:r>
      <w:r w:rsidRPr="008100B2">
        <w:rPr>
          <w:rStyle w:val="Hyperlink"/>
          <w:rFonts w:ascii="Arial" w:hAnsi="Arial" w:cs="Arial"/>
          <w:noProof/>
          <w:sz w:val="26"/>
          <w:szCs w:val="26"/>
        </w:rPr>
        <w:t>a</w:t>
      </w:r>
      <w:r w:rsidRPr="008100B2">
        <w:rPr>
          <w:rStyle w:val="Hyperlink"/>
          <w:rFonts w:ascii="Arial" w:hAnsi="Arial" w:cs="Arial"/>
          <w:noProof/>
          <w:sz w:val="26"/>
          <w:szCs w:val="26"/>
        </w:rPr>
        <w:t>te.umd.edu/system/files/resources/MeetingMaterials/02072018/Inclusion_Respect_TF_Prelim_Overview.pdf</w:t>
      </w:r>
    </w:p>
    <w:p w14:paraId="128153F3" w14:textId="7E4E57AF" w:rsidR="00B75EDA" w:rsidRDefault="008100B2" w:rsidP="001C679E">
      <w:pPr>
        <w:tabs>
          <w:tab w:val="num" w:pos="1440"/>
        </w:tabs>
        <w:ind w:firstLine="720"/>
        <w:rPr>
          <w:rFonts w:ascii="Arial" w:hAnsi="Arial" w:cs="Arial"/>
          <w:noProof/>
          <w:sz w:val="26"/>
          <w:szCs w:val="26"/>
        </w:rPr>
      </w:pPr>
      <w:r>
        <w:rPr>
          <w:rStyle w:val="Hyperlink"/>
          <w:rFonts w:ascii="Arial" w:hAnsi="Arial" w:cs="Arial"/>
          <w:noProof/>
          <w:sz w:val="26"/>
          <w:szCs w:val="26"/>
        </w:rPr>
        <w:fldChar w:fldCharType="end"/>
      </w:r>
      <w:r w:rsidR="001C679E" w:rsidRPr="001C679E">
        <w:rPr>
          <w:rStyle w:val="Hyperlink"/>
          <w:rFonts w:ascii="Arial" w:hAnsi="Arial" w:cs="Arial"/>
          <w:noProof/>
          <w:sz w:val="26"/>
          <w:szCs w:val="26"/>
        </w:rPr>
        <w:t>https://goo.gl/forms/25AqaZui5XYnybHk1</w:t>
      </w:r>
      <w:bookmarkStart w:id="0" w:name="_GoBack"/>
      <w:bookmarkEnd w:id="0"/>
    </w:p>
    <w:p w14:paraId="067E5A7C" w14:textId="581EA2B1" w:rsidR="00B75EDA" w:rsidRPr="004E242F" w:rsidRDefault="00B75EDA" w:rsidP="00B75EDA">
      <w:pPr>
        <w:tabs>
          <w:tab w:val="num" w:pos="1440"/>
        </w:tabs>
        <w:rPr>
          <w:rFonts w:ascii="Arial" w:hAnsi="Arial" w:cs="Arial"/>
          <w:noProof/>
          <w:sz w:val="26"/>
          <w:szCs w:val="26"/>
        </w:rPr>
      </w:pPr>
    </w:p>
    <w:sectPr w:rsidR="00B75EDA" w:rsidRPr="004E242F" w:rsidSect="00017AE6">
      <w:headerReference w:type="even" r:id="rId24"/>
      <w:headerReference w:type="default" r:id="rId25"/>
      <w:headerReference w:type="first" r:id="rId2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0D5AC" w14:textId="77777777" w:rsidR="00761C56" w:rsidRDefault="00761C56" w:rsidP="00D63275">
      <w:r>
        <w:separator/>
      </w:r>
    </w:p>
  </w:endnote>
  <w:endnote w:type="continuationSeparator" w:id="0">
    <w:p w14:paraId="1B8F9F08" w14:textId="77777777" w:rsidR="00761C56" w:rsidRDefault="00761C56" w:rsidP="00D6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24A48" w14:textId="77777777" w:rsidR="00761C56" w:rsidRDefault="00761C56" w:rsidP="00D63275">
      <w:r>
        <w:separator/>
      </w:r>
    </w:p>
  </w:footnote>
  <w:footnote w:type="continuationSeparator" w:id="0">
    <w:p w14:paraId="7FECAB27" w14:textId="77777777" w:rsidR="00761C56" w:rsidRDefault="00761C56" w:rsidP="00D63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EC39" w14:textId="77777777" w:rsidR="00F473A5" w:rsidRDefault="00F473A5" w:rsidP="00D51C3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CB08E4" w14:textId="77777777" w:rsidR="00F473A5" w:rsidRDefault="00F473A5" w:rsidP="00233AB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2EE91" w14:textId="77777777" w:rsidR="00F473A5" w:rsidRPr="00233AB9" w:rsidRDefault="00F473A5" w:rsidP="00D51C3B">
    <w:pPr>
      <w:pStyle w:val="Header"/>
      <w:framePr w:wrap="none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233AB9">
      <w:rPr>
        <w:rStyle w:val="PageNumber"/>
        <w:rFonts w:ascii="Arial" w:hAnsi="Arial" w:cs="Arial"/>
        <w:sz w:val="22"/>
        <w:szCs w:val="22"/>
      </w:rPr>
      <w:fldChar w:fldCharType="begin"/>
    </w:r>
    <w:r w:rsidRPr="00233AB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233AB9">
      <w:rPr>
        <w:rStyle w:val="PageNumber"/>
        <w:rFonts w:ascii="Arial" w:hAnsi="Arial" w:cs="Arial"/>
        <w:sz w:val="22"/>
        <w:szCs w:val="22"/>
      </w:rPr>
      <w:fldChar w:fldCharType="separate"/>
    </w:r>
    <w:r w:rsidR="00B83841">
      <w:rPr>
        <w:rStyle w:val="PageNumber"/>
        <w:rFonts w:ascii="Arial" w:hAnsi="Arial" w:cs="Arial"/>
        <w:noProof/>
        <w:sz w:val="22"/>
        <w:szCs w:val="22"/>
      </w:rPr>
      <w:t>2</w:t>
    </w:r>
    <w:r w:rsidRPr="00233AB9">
      <w:rPr>
        <w:rStyle w:val="PageNumber"/>
        <w:rFonts w:ascii="Arial" w:hAnsi="Arial" w:cs="Arial"/>
        <w:sz w:val="22"/>
        <w:szCs w:val="22"/>
      </w:rPr>
      <w:fldChar w:fldCharType="end"/>
    </w:r>
  </w:p>
  <w:p w14:paraId="68DF96BE" w14:textId="2186DD0C" w:rsidR="00F473A5" w:rsidRDefault="00F473A5" w:rsidP="00233AB9">
    <w:pPr>
      <w:ind w:left="450" w:right="360"/>
      <w:rPr>
        <w:rStyle w:val="IntenseEmphasis"/>
        <w:b/>
        <w:sz w:val="16"/>
        <w:szCs w:val="16"/>
      </w:rPr>
    </w:pPr>
  </w:p>
  <w:p w14:paraId="58E620B9" w14:textId="77777777" w:rsidR="00F473A5" w:rsidRDefault="00F473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52D19" w14:textId="77777777" w:rsidR="00F473A5" w:rsidRDefault="00F473A5" w:rsidP="00017AE6">
    <w:pPr>
      <w:ind w:left="450"/>
      <w:rPr>
        <w:rStyle w:val="IntenseEmphasis"/>
        <w:b/>
        <w:sz w:val="16"/>
        <w:szCs w:val="16"/>
      </w:rPr>
    </w:pPr>
    <w:r>
      <w:rPr>
        <w:b/>
        <w:i/>
        <w:iCs/>
        <w:noProof/>
        <w:color w:val="4472C4" w:themeColor="accent1"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B00028" wp14:editId="186D6753">
              <wp:simplePos x="0" y="0"/>
              <wp:positionH relativeFrom="column">
                <wp:posOffset>-599017</wp:posOffset>
              </wp:positionH>
              <wp:positionV relativeFrom="page">
                <wp:posOffset>120438</wp:posOffset>
              </wp:positionV>
              <wp:extent cx="7081520" cy="728345"/>
              <wp:effectExtent l="0" t="0" r="508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1520" cy="728345"/>
                        <a:chOff x="0" y="0"/>
                        <a:chExt cx="7081909" cy="728804"/>
                      </a:xfrm>
                    </wpg:grpSpPr>
                    <wps:wsp>
                      <wps:cNvPr id="2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1810" y="63374"/>
                          <a:ext cx="2856368" cy="342900"/>
                        </a:xfrm>
                        <a:prstGeom prst="rect">
                          <a:avLst/>
                        </a:prstGeom>
                        <a:solidFill>
                          <a:srgbClr val="B20E17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ADBDE" w14:textId="77777777" w:rsidR="00F473A5" w:rsidRPr="002213D7" w:rsidRDefault="00F473A5" w:rsidP="00017AE6">
                            <w:pPr>
                              <w:spacing w:before="120"/>
                              <w:ind w:left="994" w:right="14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2213D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UNIVERSITY SENATE</w:t>
                            </w:r>
                          </w:p>
                          <w:p w14:paraId="6031AA90" w14:textId="77777777" w:rsidR="00F473A5" w:rsidRDefault="00F473A5" w:rsidP="00017AE6">
                            <w:pPr>
                              <w:spacing w:before="60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081909" cy="728804"/>
                          <a:chOff x="0" y="0"/>
                          <a:chExt cx="7081909" cy="728804"/>
                        </a:xfrm>
                      </wpg:grpSpPr>
                      <wps:wsp>
                        <wps:cNvPr id="2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3446" y="63374"/>
                            <a:ext cx="3954340" cy="342900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694B20" w14:textId="0D6C2391" w:rsidR="00F473A5" w:rsidRPr="0019508F" w:rsidRDefault="00F473A5" w:rsidP="00017AE6">
                              <w:pPr>
                                <w:spacing w:before="100"/>
                                <w:ind w:left="187" w:right="144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SENATE SUMMARY</w:t>
                              </w:r>
                            </w:p>
                            <w:p w14:paraId="1E73EB49" w14:textId="77777777" w:rsidR="00F473A5" w:rsidRDefault="00F473A5" w:rsidP="00017AE6">
                              <w:pPr>
                                <w:spacing w:before="6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7081909" cy="728804"/>
                            <a:chOff x="0" y="0"/>
                            <a:chExt cx="7081909" cy="728804"/>
                          </a:xfrm>
                        </wpg:grpSpPr>
                        <wps:wsp>
                          <wps:cNvPr id="226" name="Text Box 2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797" y="438816"/>
                              <a:ext cx="6860112" cy="24007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160F48" w14:textId="13C8BB1E" w:rsidR="00F473A5" w:rsidRPr="002213D7" w:rsidRDefault="00B710AD" w:rsidP="0056440B">
                                <w:pPr>
                                  <w:spacing w:before="60"/>
                                  <w:ind w:right="27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              February 7, 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741884" cy="728804"/>
                              <a:chOff x="0" y="0"/>
                              <a:chExt cx="1656715" cy="1627505"/>
                            </a:xfrm>
                          </wpg:grpSpPr>
                          <wps:wsp>
                            <wps:cNvPr id="5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715" cy="16275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" name="Picture 4" descr="informal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5166" y="129170"/>
                                <a:ext cx="1431291" cy="14128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B00028" id="Group 9" o:spid="_x0000_s1026" style="position:absolute;left:0;text-align:left;margin-left:-47.15pt;margin-top:9.5pt;width:557.6pt;height:57.35pt;z-index:251659264;mso-position-vertical-relative:page;mso-width-relative:margin;mso-height-relative:margin" coordsize="70819,7288" o:gfxdata="UEsDBBQABgAIAAAAIQAIvg0VFgEAAEcCAAATAAAAW0NvbnRlbnRfVHlwZXNdLnhtbJSSTU7DMBCF&#13;&#10;90jcwfIWJQ5dIISSdEHKEhAqB7DsSWIR/8hj0vT22GkrQZUidemZ+d68Z7tcT3ogI3hU1lT0Pi8o&#13;&#10;ASOsVKar6Of2JXukBAM3kg/WQEX3gHRd396U270DJJE2WNE+BPfEGIoeNMfcOjCx01qveYhH3zHH&#13;&#10;xRfvgK2K4oEJawKYkIWkQeuygZZ/D4Fsplg+OHGmo+T5MJdWVVTpxKc6WyR2ul0kpix1lhkPA55B&#13;&#10;3LlBCR7ifbDRyLMs2TFHHsl5Bnvl8C6GvbAhdf7m+L3gyL3FB/BKAnnnPrxyHdMy6ZHByjZW5P9r&#13;&#10;JJMaM9u2SkDeeNzM1MnTJW1pd8bDeK14E7EPGE/qbP4G9Q8AAAD//wMAUEsDBBQABgAIAAAAIQA4&#13;&#10;/SH/1gAAAJQBAAALAAAAX3JlbHMvLnJlbHOkkMFqwzAMhu+DvYPRfXGawxijTi+j0GvpHsDYimMa&#13;&#10;W0Yy2fr2M4PBMnrbUb/Q94l/f/hMi1qRJVI2sOt6UJgd+ZiDgffL8ekFlFSbvV0oo4EbChzGx4f9&#13;&#10;GRdb25HMsYhqlCwG5lrLq9biZkxWOiqY22YiTra2kYMu1l1tQD30/bPm3wwYN0x18gb45AdQl1tp&#13;&#10;5j/sFB2T0FQ7R0nTNEV3j6o9feQzro1iOWA14Fm+Q8a1a8+Bvu/d/dMb2JY5uiPbhG/ktn4cqGU/&#13;&#10;er3pcvwCAAD//wMAUEsDBBQABgAIAAAAIQAdq8ovgAUAAMwTAAAOAAAAZHJzL2Uyb0RvYy54bWzc&#13;&#10;WO1u2zYU/T9g7yDov2JS3xLiFLZjBwW6NVi7B6AlyhIqiRpJx06HvvsuSUl2nBRJO6fFFsAOKYvk&#13;&#10;5eE9957Lyzf7prbuKBcVa6c2vkC2RduM5VW7mdp/flw5sW0JSdqc1KylU/ueCvvN1a+/XO66lLqs&#13;&#10;ZHVOuQWTtCLddVO7lLJLJxORlbQh4oJ1tIUfC8YbIqHLN5Ockx3M3tQTF6FwsmM87zjLqBDw9Nr8&#13;&#10;aF/p+YuCZvJ9UQgqrXpqg21Sf3P9vVbfk6tLkm446coq680g32FFQ6oWFh2nuiaSWFtePZqqqTLO&#13;&#10;BCvkRcaaCSuKKqN6D7AbjE52c8PZttN72aS7TTfCBNCe4PTd02a/391yq8qndmJbLWngiPSqVqKg&#13;&#10;2XWbFN644d2H7pb3Dzamp3a7L3ij/sM+rL0G9X4Ele6llcHDCMU4cAH7DH6L3NjzA4N6VsLRPBqW&#13;&#10;lcujgQkCs/qBMfLVwMmw7ERZNxqz68CBxAEj8e8w+lCSjmrohUKgx8h1vQGlj2p/c7a3XAOUfk2h&#13;&#10;ZMk9PAYuaH8Q3TuWfRJWyxYlaTd0xjnblZTkYB/W21GGwwpqqAJcpEJNst79xnI4DLKVTE90ArXr&#13;&#10;4hgDqIBp6HmRRoakA+ZuHIReCNRT0Hm+myDt6SN0JO24kDeUNZZqTG0ORNHLkLt3QhqUh1fUAQtW&#13;&#10;V/mqqmvd4Zv1oubWHQFSzV20xFF/MA9eq1trB6vjKNAzt0yNh6lJ2lQSSF9XzdSOkfpTw0mqYFm2&#13;&#10;uW5LUtWmDUbXLRz7AI0BSe7Xe3hRPVyz/B4Q48yQG4IRNErGP9vWDog9tcVfW8KpbdVvW0BdRYGh&#13;&#10;wYfGemiQNoOhUzuT3LZMZyF1vFAWtmwG51FUGqHD2r114H6GMtopTfPgO3Aax/yKjduch19P0ISk&#13;&#10;/0l++QNKP5lfHnY93w+/RjAvCXzP74PaOQi2rqtu4Jdq97EePO8k0j+REU0WuWbZtqGtNGmR05pI&#13;&#10;yMmirDphWzylzZpClOdvcx12gNKSU5mVyq0LIOYfEAGAUMC28QdoH5v16nzWaUhbd6DWmWktz0zq&#13;&#10;aHBXkzR1HDxX0vz/kBpoZELfgdRuaOLfmPt+WNqMEjg0SIu+F8dYW3HIm2EcIoxdkzddH6FIZ/dz&#13;&#10;5U0laumYOeXeCICT7PpjaDaqllfJnuem2ehAhma975whd/o4jiHlPFSYz6dOHAZhhAMzEIduFCAt&#13;&#10;akdH+QnaFKwxJHsPuszS5qgwOkpLcLNX0qJGhvYibpCgz0L0SIPSGvKeUKKbpN8sQ1f672kZapRb&#13;&#10;rz7hiJScBM7r6tCoXR0BoKmfg67XldvfCYYQMHcTZxXGkeMXfuAkUM04CCfzJER+4l+vvhjpqnZt&#13;&#10;Bs1WAYogtjhRFHiO71HkzOPVwpktcBhGy/livsR6EBgCo/SiJ9r2GynphUEEBDGitu8YYdt3jLjt&#13;&#10;O4PAPaWote14tSlBOpvC5QVSt6uyFD69VIHWS8TKSfkOo+RWiXNzBdC8aI6G8E/bzoEKugORs67q&#13;&#10;St5r2QO+o4xq726rTJVTqnNQ4EB0wxD4VS1qwYOcigxEVtXqK4ZaneYwyEwBblplJzWc6EAsDfXb&#13;&#10;w9cnqvtg/WMJ9crKTiUuuGyRUDfCYbamohuczGQ546RuPEMocefOIkALx0fR0pklfuREaBn5yI/x&#13;&#10;Ai++KCJiP90KCtsn9XVX9YcETx+d9JMXEP1Zm6sNfUViasahGAXTtOIcTARKKIQUCwXPekV6JEi/&#13;&#10;rlQV6gegVe9FVTRGAbBSywHsJjg6jWE+lAEJ7sO8j90YiGZE8lCOD0XyC+vooyLYRKHxwZNxSXuT&#13;&#10;2gnApDYFH11r9vcez7ThykjD219vqTup474efbiEu/oHAAD//wMAUEsDBBQABgAIAAAAIQATjYm+&#13;&#10;yAAAAKUBAAAZAAAAZHJzL19yZWxzL2Uyb0RvYy54bWwucmVsc7yQwYoCMQyG7wv7DiX3nc7MQZbF&#13;&#10;jhcRvIo+QGgzneI0LW131be34mUFwZvHJPzf/5Hl6uxn8Ucpu8AKuqYFQayDcWwVHPabr28QuSAb&#13;&#10;nAOTggtlWA2fH8sdzVhqKE8uZlEpnBVMpcQfKbOeyGNuQiSulzEkj6WOycqI+oiWZN+2C5n+M2B4&#13;&#10;YIqtUZC2pgexv8Ta/JodxtFpWgf964nLkwrpfO2uQEyWigJPxuF92TcnP4J87tC9x6FrItubg3x4&#13;&#10;7nAFAAD//wMAUEsDBBQABgAIAAAAIQB/EAnh5AAAABABAAAPAAAAZHJzL2Rvd25yZXYueG1sTE/J&#13;&#10;bsIwEL1X6j9YU6k3sEO6kBAHIbqcEFKhEurNxEMSEdtRbJLw9x1O7WU0o/fmLdlyNA3rsfO1sxKi&#13;&#10;qQCGtnC6tqWE7/3HZA7MB2W1apxFCVf0sMzv7zKVajfYL+x3oWQkYn2qJFQhtCnnvqjQKD91LVrC&#13;&#10;Tq4zKtDZlVx3aiBx0/CZEC/cqNqSQ6VaXFdYnHcXI+FzUMMqjt77zfm0vv7sn7eHTYRSPj6Mbwsa&#13;&#10;qwWwgGP4+4BbB8oPOQU7uovVnjUSJslTTFQCEip2I4iZSIAdaYvjV+B5xv8XyX8BAAD//wMAUEsD&#13;&#10;BAoAAAAAAAAAIQDFWMMdSEsAAEhLAAAUAAAAZHJzL21lZGlhL2ltYWdlMS5wbmeJUE5HDQoaCgAA&#13;&#10;AA1JSERSAAADvAAAADsIAgAAANd8EZ0AAAAJcEhZcwAAFxIAABcSAWef0lIAADnvaVRYdFhNTDpj&#13;&#10;b20uYWRvYmUueG1wAAAAAAA8P3hwYWNrZXQgYmVnaW49Iu+7vyIgaWQ9Ilc1TTBNcENlaGlIenJl&#13;&#10;U3pOVGN6a2M5ZCI/Pgo8eDp4bXBtZXRhIHhtbG5zOng9ImFkb2JlOm5zOm1ldGEvIiB4OnhtcHRr&#13;&#10;PSJBZG9iZSBYTVAgQ29yZSA1LjYtYzEzOCA3OS4xNTk4MjQsIDIwMTYvMDkvMTQtMDE6MDk6MDEg&#13;&#10;ICAgICAgICI+CiAgIDxyZGY6UkRGIHhtbG5zOnJkZj0iaHR0cDovL3d3dy53My5vcmcvMTk5OS8w&#13;&#10;Mi8yMi1yZGYtc3ludGF4LW5zIyI+CiAgICAgIDxyZGY6RGVzY3JpcHRpb24gcmRmOmFib3V0PSIi&#13;&#10;CiAgICAgICAgICAgIHhtbG5zOnhtcD0iaHR0cDovL25zLmFkb2JlLmNvbS94YXAvMS4wLyIKICAg&#13;&#10;ICAgICAgICAgeG1sbnM6eG1wTU09Imh0dHA6Ly9ucy5hZG9iZS5jb20veGFwLzEuMC9tbS8iCiAg&#13;&#10;ICAgICAgICAgIHhtbG5zOnN0RXZ0PSJodHRwOi8vbnMuYWRvYmUuY29tL3hhcC8xLjAvc1R5cGUv&#13;&#10;UmVzb3VyY2VFdmVudCMiCiAgICAgICAgICAgIHhtbG5zOmRjPSJodHRwOi8vcHVybC5vcmcvZGMv&#13;&#10;ZWxlbWVudHMvMS4xLyIKICAgICAgICAgICAgeG1sbnM6cGhvdG9zaG9wPSJodHRwOi8vbnMuYWRv&#13;&#10;YmUuY29tL3Bob3Rvc2hvcC8xLjAvIgogICAgICAgICAgICB4bWxuczp0aWZmPSJodHRwOi8vbnMu&#13;&#10;YWRvYmUuY29tL3RpZmYvMS4wLyIKICAgICAgICAgICAgeG1sbnM6ZXhpZj0iaHR0cDovL25zLmFk&#13;&#10;b2JlLmNvbS9leGlmLzEuMC8iPgogICAgICAgICA8eG1wOkNyZWF0b3JUb29sPkFkb2JlIFBob3Rv&#13;&#10;c2hvcCBDQyAyMDE3IChXaW5kb3dzKTwveG1wOkNyZWF0b3JUb29sPgogICAgICAgICA8eG1wOkNy&#13;&#10;ZWF0ZURhdGU+MjAxNy0wNy0yN1QxMDowMDo1MS0wNDowMDwveG1wOkNyZWF0ZURhdGU+CiAgICAg&#13;&#10;ICAgIDx4bXA6TWV0YWRhdGFEYXRlPjIwMTctMDctMjdUMTA6MDA6NTEtMDQ6MDA8L3htcDpNZXRh&#13;&#10;ZGF0YURhdGU+CiAgICAgICAgIDx4bXA6TW9kaWZ5RGF0ZT4yMDE3LTA3LTI3VDEwOjAwOjUxLTA0&#13;&#10;OjAwPC94bXA6TW9kaWZ5RGF0ZT4KICAgICAgICAgPHhtcE1NOkluc3RhbmNlSUQ+eG1wLmlpZDpl&#13;&#10;NGQ2NzU2ZS1kZTU2LWZiNDYtYmRjOC0wNTY1ZWM0NDA5ZTI8L3htcE1NOkluc3RhbmNlSUQ+CiAg&#13;&#10;ICAgICAgIDx4bXBNTTpEb2N1bWVudElEPmFkb2JlOmRvY2lkOnBob3Rvc2hvcDpmOTU0MTllZS03&#13;&#10;MmQzLTExZTctYjdlNS1jNGMyZDY3MzFmZDY8L3htcE1NOkRvY3VtZW50SUQ+CiAgICAgICAgIDx4&#13;&#10;bXBNTTpPcmlnaW5hbERvY3VtZW50SUQ+eG1wLmRpZDo5YjcxZjllZi05NDA3LWU2NDctODdiYS1h&#13;&#10;NjQ1M2ViNjFkNTQ8L3htcE1NOk9yaWdpbmFsRG9jdW1lbnRJRD4KICAgICAgICAgPHhtcE1NOkhp&#13;&#10;c3Rvcnk+CiAgICAgICAgICAgIDxyZGY6U2VxPgogICAgICAgICAgICAgICA8cmRmOmxpIHJkZjpw&#13;&#10;YXJzZVR5cGU9IlJlc291cmNlIj4KICAgICAgICAgICAgICAgICAgPHN0RXZ0OmFjdGlvbj5jcmVh&#13;&#10;dGVkPC9zdEV2dDphY3Rpb24+CiAgICAgICAgICAgICAgICAgIDxzdEV2dDppbnN0YW5jZUlEPnht&#13;&#10;cC5paWQ6OWI3MWY5ZWYtOTQwNy1lNjQ3LTg3YmEtYTY0NTNlYjYxZDU0PC9zdEV2dDppbnN0YW5j&#13;&#10;ZUlEPgogICAgICAgICAgICAgICAgICA8c3RFdnQ6d2hlbj4yMDE3LTA3LTI3VDEwOjAwOjUxLTA0&#13;&#10;OjAwPC9zdEV2dDp3aGVuPgogICAgICAgICAgICAgICAgICA8c3RFdnQ6c29mdHdhcmVBZ2VudD5B&#13;&#10;ZG9iZSBQaG90b3Nob3AgQ0MgMjAxNyAoV2luZG93cyk8L3N0RXZ0OnNvZnR3YXJlQWdlbnQ+CiAg&#13;&#10;ICAgICAgICAgICAgIDwvcmRmOmxpPgogICAgICAgICAgICAgICA8cmRmOmxpIHJkZjpwYXJzZVR5&#13;&#10;cGU9IlJlc291cmNlIj4KICAgICAgICAgICAgICAgICAgPHN0RXZ0OmFjdGlvbj5zYXZlZDwvc3RF&#13;&#10;dnQ6YWN0aW9uPgogICAgICAgICAgICAgICAgICA8c3RFdnQ6aW5zdGFuY2VJRD54bXAuaWlkOmU0&#13;&#10;ZDY3NTZlLWRlNTYtZmI0Ni1iZGM4LTA1NjVlYzQ0MDllMjwvc3RFdnQ6aW5zdGFuY2VJRD4KICAg&#13;&#10;ICAgICAgICAgICAgICAgPHN0RXZ0OndoZW4+MjAxNy0wNy0yN1QxMDowMDo1MS0wNDowMDwvc3RF&#13;&#10;dnQ6d2hlbj4KICAgICAgICAgICAgICAgICAgPHN0RXZ0OnNvZnR3YXJlQWdlbnQ+QWRvYmUgUGhv&#13;&#10;dG9zaG9wIENDIDIwMTcgKFdpbmRvd3MpPC9zdEV2dDpzb2Z0d2FyZUFnZW50PgogICAgICAgICAg&#13;&#10;ICAgICAgICA8c3RFdnQ6Y2hhbmdlZD4vPC9zdEV2dDpjaGFuZ2VkPgogICAgICAgICAgICAgICA8&#13;&#10;L3JkZjpsaT4KICAgICAgICAgICAgPC9yZGY6U2VxPgogICAgICAgICA8L3htcE1NOkhpc3Rvcnk+&#13;&#10;CiAgICAgICAgIDxkYzpmb3JtYXQ+aW1hZ2UvcG5nPC9kYzpmb3JtYXQ+CiAgICAgICAgIDxwaG90&#13;&#10;b3Nob3A6Q29sb3JNb2RlPjM8L3Bob3Rvc2hvcDpDb2xvck1vZGU+CiAgICAgICAgIDx0aWZmOk9y&#13;&#10;aWVudGF0aW9uPjE8L3RpZmY6T3JpZW50YXRpb24+CiAgICAgICAgIDx0aWZmOlhSZXNvbHV0aW9u&#13;&#10;PjE1MDAwMDAvMTAwMDA8L3RpZmY6WFJlc29sdXRpb24+CiAgICAgICAgIDx0aWZmOllSZXNvbHV0&#13;&#10;aW9uPjE1MDAwMDAvMTAwMDA8L3RpZmY6WVJlc29sdXRpb24+CiAgICAgICAgIDx0aWZmOlJlc29s&#13;&#10;dXRpb25Vbml0PjI8L3RpZmY6UmVzb2x1dGlvblVuaXQ+CiAgICAgICAgIDxleGlmOkNvbG9yU3Bh&#13;&#10;Y2U+NjU1MzU8L2V4aWY6Q29sb3JTcGFjZT4KICAgICAgICAgPGV4aWY6UGl4ZWxYRGltZW5zaW9u&#13;&#10;Pjk1NjwvZXhpZjpQaXhlbFhEaW1lbnNpb24+CiAgICAgICAgIDxleGlmOlBpeGVsWURpbWVuc2lv&#13;&#10;bj41OTwvZXhpZjpQaXhlbFlEaW1lbnNpb24+CiAgICAgIDwvcmRmOkRlc2NyaXB0aW9uPgogICA8&#13;&#10;L3JkZjpSREY+CjwveDp4bXBtZXRhPg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Ao8P3hwYWNrZXQgZW5k&#13;&#10;PSJ3Ij8+RqQAnwAAACBjSFJNAAB6JQAAgIMAAPn/AACA6QAAdTAAAOpgAAA6mAAAF2+SX8VGAAAQ&#13;&#10;00lEQVR42uxd27ajOg40tiGf1///KdyceajZOiySECBgJFP1MGtNn929jS2VLpbk6t+/f+4IVFU1&#13;&#10;DEPf91VVuRNQVVXTNE49qqp6Pp/OOfzvSbtxOFJKfd/P/vD5fNZ1HWPEt0yBs/beT39YdkDPd01X&#13;&#10;rmph3vu6rkVanHN936eUTvp1Mca357hPvIdhGMcxj25WVdX3/TAMJJYZsUyFxxyxxBjrun5dP86a&#13;&#10;xFL8Ot8ea0oJgrGeBOq6nkqLZuWdugQmlNc513XdSetcIIGTFh9CiDH+vvPREYdiHMdxHKcaUlVV&#13;&#10;jNF7b0JJNhHBwv/VQMpVVYUQxL14Pp8pJfy5BjkBa4QQDAkGlgpDNQxDSslKWGha0RCoQHpJLCSW&#13;&#10;lYv03qtd5NtllEcmVVUhbpxprvceIlSY8uq0Wd57MbW/bzid5sN0YxzHYRhwKqL8oKqUUl3Xttwj&#13;&#10;63oSQkDGYnoW4nwo8YS6rkMO2Ja1wPbCbx6GgfKWgVggtCSWyyUfCvt6FuM4aiAWIIQADZ0u0jkH&#13;&#10;hWWgm1N54TG/Sss4juaSJua0VRT2wPiETvORurGQKUHhCtkqm2GTe5/ZBWXTNNPDulxyUOqACgFV&#13;&#10;yaqvm+z+Us7TUg3icGLpus69S8KRWPJjWq42JRYkDpUQyzSOmjkKKAljoJsHUpv01iVIKXVd1zQN&#13;&#10;/eaTAK08KsH83z/LnT1EN2DYlp0MUlUeIMf8SUmQJdVTxjpLOZ/6W85wnVEoRr/5PI952ScmsWSL&#13;&#10;EnHJq5xYlp0wJBTKK+nRCdw8Lyh4VVVd143jyKD3cJyXyKfTfIxurDGBuE7ldmVwmtfYv9d2kwvd&#13;&#10;I/eXBceqzFU5ozHUlViVeOHGklhUxTBfW2m/OtZnC8wahxg/Rj09G9DKNfu87FsTO4wp2kZPsqR0&#13;&#10;mvPpBoqZuGOnwnu/Jo8C86aq7RriEUJ4PB7npZxPDR3btmXW5EBiWVmuA8nhtp+qm9P64OWfRDHx&#13;&#10;JdS3Mq+GRjQ6aqe6btDfNT9Jx+DAbR/HsW3bUy/fPKk2j244O1NmTNu29fWdOod2Sa3wbCCdiXDF&#13;&#10;Odd13acaXOJUYiG3nHocK51m/HD+KlU46+tXuP5ziH3Hsb5BhUHvIRo6tT6nRq1xGIav19nEsS4R&#13;&#10;captW7nJ67NHl8iJjKewVS6MWB9THfTPTy3D6JJY8gj2+k3O35q56Tcaaji+g61n0Ps7XqeUnAff&#13;&#10;9322X0ZQN4hNnGsx5SxBP4mFATkPgjJAGSBODWX7vs95vRklM4ROQ5YQ0Am2rkWFCZj3vmkapJwN&#13;&#10;+aAzYqFkEiQWfg5BHAjMHc9sFr2b9BviIV+qE0FoQ13X5iZ6TomFKWeCIAjiEMuCBPMlI5vidB1M&#13;&#10;Oe84PLoCRAbA6ZT3q5lyJt6GKARBUBnLxiUJZoF/PWkUiDDlTBh1Lsv+wBijtpTz15Uw5UwQBEH8&#13;&#10;GIpsSjCfZCL9p5Whj4fndPip02MgfvRQkXI29wyKPHHHZ1AIRuP8HIJYbzvcXz738qcAlmZCDcPA&#13;&#10;lPOas9z6V7SN4to3eU0h7d7KEsQYH4+HxSpnEAufQfmqkltPViGx3FCLL5Rq6wq17+itiz3yIBzQ&#13;&#10;uSDVyLbgyZLLhTwurzWlhO5APLx5w/D06ysDW/dEYf4e35jH1dbG0SmlT2ylvJBAZtKFEGyVPcgt&#13;&#10;252JxX2bvbN1T059BIvEshVnEMvCX9yxzwo3eYfjiJlC1gkElujTId72glosBR4rULIJcY1eDcMg&#13;&#10;fTz3MW+zAzuEfZ7Pp0LbtkMcdTZ1bf0KTHNbOH10sCknLDyDAh/UloqtJJYibcaa87ohsdR1rdPE&#13;&#10;bH065FhiwejJ5QhzU/DpvUd9l3WBSSnpfP5p/Ycgtmzb1uJ5/bI/y1uEBDNshCr+j1vdR3NPLfwS&#13;&#10;/J1RnVKM+S/gQ6qqijEu+6P63+SDMjZNk/NVpMPj0psQi3SMkFhuTiybotwQAhTkKw9QYIoEEupN&#13;&#10;09yNJBWeb9x6cngg9w4p57Zt2el/h9Bo+Qdgq3Sm8WYfYjflDJNwh7us5/NJYiGxIMrF5KzvRjrG&#13;&#10;GCMf0rozJBv9eDyK/1KdCWaB3/o9zrmu63I+WngJOBuLEONnZcCwpJwtvryd/zVUEguhgViW69pD&#13;&#10;CPCYuWP0m0GSBX8g3EvlJOn3fds4jm3bltr/jqp8GjZiat6syAMMbdM0uCC2ZW7LJhb0+pBYiJXE&#13;&#10;gjIPesyEyMNCv6D1TxPyV75Uv/sLXaEpZxweeYqYSYX33opUyGANvCBoiGTLJpblOTzEPYnlU7IZ&#13;&#10;0S9DLGImFYUF3uY4P/74tfJA7tc2BVtCSeV0ztHGT6XC3BzNaZWz29hcryFwRfuEoRw/iYXEsgMg&#13;&#10;ltl9NPaHs3tn6mOiTI7qs57n0S9kq2gt/v7Z7m/2sN2DRKkQjg1XZmonH+V3uUhS7i/TXNe1/o7A&#13;&#10;2SG6v8Ea4zgaarOT9AMcTaN1wK/EsjxUgcRyT6f50zQx7pIASXc+qev+molBKXgd1ig3ppTwZImt&#13;&#10;Yz2Gwauq6vs+hBBCMFqPKL3JEMQQws3TQpBjvMSj3LXKIx6Yk2qxpAyCDe/NVokk8hAlEQtEiMRC&#13;&#10;YpkRy9v/mnmGgGZmiDE2TcMRIt77YRiEUkxHzhhYbovVq6qKx/5zSMXhUM1ZOFkwcnIMZ4FhGNQm&#13;&#10;PLKxBtxNZ/86BTUP5mZrCLEYdRNJLCSWt4KB4sZPvy6lhF3Kth6dx4HCDFY3QTKlVc5u0h11d7Ym&#13;&#10;gcj06HjsccK3QDBkNDMkDaq8BpLQVr87kgHW3R3s1eGj1jP43/j3yyAW1vKSWGabsEAs4ine3Bix&#13;&#10;TGVKhnadExmhKHX8Z/+6o8wTLsdwW+tPWig6953NzBxHzhEzefDeG5qe8dUbMDcRGQH5lFiMCtI4&#13;&#10;jvQAiKmtXJAH7/1N3t8lVgYPpkd7gb0h0ua6a6Sf/kT6RhGSxSe+UElZ6rBYYp8wFyYMdicig1gs&#13;&#10;OhMkFmImD18bQ8tjHmK3tOCpPHPygOBQng4wt+ez6dH+7J1C8YozmHLu+57m7eaQ6RPlPe8sKWcJ&#13;&#10;oM1RsNG7rK7rSCwkFuccqqSWfzKEYPfOljjWe9PcO7ss5+bSHAv2MYfjD2qwmGJB49Th4ZHCTSAj&#13;&#10;vwWmQZVRmPEJ6ND/+qLvGkf2VP56hd0qZ9TGHV4lT2KxAqns/Lo/8sQJ9JRbd0+xt9gGPa1gfrsh&#13;&#10;px7cL0cgSf23Zboxz94h5SzTUgxZuOWhP8sDg95CZzPQcmndW29S53ltsivLXThu8u5A2SYnpXRS&#13;&#10;fHg2sUhUY45Yli+ySCwkllcDurwG9PjebavLEPuvboatJiuRWMR7RqsMPhmUg0fOLW8QYg6YZysS&#13;&#10;sFy0Po7j1rYkJMZUEVZKyXv/eDw2ZUp0Vix0XbdyVfARF+Y93SdJBmWE37kyAaYqo1MesewIAPD5&#13;&#10;JJbLiUUCnsOJBX2BC+K0/soFPo1Cpdjq+pch9l/dYlse8/SG1lZJBoY8Qo8+3nDmjz/wPpnRkau/&#13;&#10;B+tbY9A8X7FDJ637lDAzvPF8tVgo1TC0ciEW8F1JkQyJxSLOI5YFR7yMfbunPS2pw0HePTUnkCvf&#13;&#10;GPFXbWvTNGWXihImnGbuwyt3W+wOBCx2nBDl4RLxo8wT18r8tD+7YKsXL9xfKUakwBGEKhLZ9AaK&#13;&#10;Hmtd2F3WJu+foQJBqPLDzvhhtZBRMKrMwUpjh87slQdx8b1GASlnjo4iSiX9rutsvYEyIxb6kcSt&#13;&#10;LAKNEZHfMbU7g3mfjfMadtz084EEUbD5N/oGyozKSSwEQRDHcqwzm574xbRpqaBnlTNBlBSOKwEC&#13;&#10;chILkdmZuNuvJu4m5BiRYbSC+ReL5vWcgdHMEHmKuIPrjPeoXuNy5fIPcjeact60WhIRQVBz83ya&#13;&#10;lSznbHkLhsye0yxA/7uVzNCOfeeMMyUnYustDA0b+3w+pcU486/+/aRspZy3XneWMXGsGKq/hFhu&#13;&#10;2Hym2Vfbqr8mTuTABPMhrL4VsF8/7rbXeSqGBpds0g16zBm8q00DB2g8tmIYBjz0YK7KOYRgqGGF&#13;&#10;aWajxILJwZm1Y9MvhfKS+qi/W4EEs87nh77mILquO2SkklcrbVYKzNc/cYn3Zmjezo641r+JZU75&#13;&#10;FRKQ2sd4PxEL0iTLD/KRWIjdxAKlyHwcWOEmD5sCQ+Vd+S12BzZAKY5N9HjNRyWzspWbNyT813yR&#13;&#10;uSkE5uC9X2MP8F40t+tHsccbts5aE8I05ax55XieisRii1gQkl0SzcJWrnGvDcW6RjML4ziuVF7N&#13;&#10;E+WnGUxbOSYsNaV0eEmhAc2RknOntRILtZ7Ly6uqaqVvTfyIEMKynMBjtvVStFrD0LYtzLA5PpX2&#13;&#10;CbXrBOOTWPQQy5pQ/CpdgBrGGL/+dlJfNq9gWXORetBctDmtlbXF8FDDM+aleivfX9c1xEuh34wb&#13;&#10;FmnJfF0hDJvOxRdp2z4puXhLTDMfJfm4EXo8HuZqXabEorNEW4gF1DFbIf6k73ummbM5EJ+uPfUQ&#13;&#10;S4xxgf2QCGeaOVtOAX7zW82dqrZOYu/73uK8TtwlPh4PMU8Hq5ihvUgptW2rNjkEIRvHEZlOOaqU&#13;&#10;Eh4lJo9kdoZm245KvgtTQWX7zU3TDMOAigJbPhysl9rLB1SQe+9nxDL+gR5zzoC8qqpZ2Qy6I75e&#13;&#10;cOVcpPce7Dddp7AfzzEbN0JUcCKizvpdAjC5RdOPIiUpvTtDJS05zSCCrutCCGpdH1EGabimf3aV&#13;&#10;tEBCZP/RysMTOYmtnHPwO83lPpH1wV2QOWKhx3yJS/qWWFSJNJLi4plVfyD75ecWuSkSsdF8tTUM&#13;&#10;wziOzlSTt/tLMEuT93m/KGKbrMwIxDphP3RmhmQnFTpnbxUV69yhHiKaMxlVxcuzqzEajAyuc13X&#13;&#10;cJ0NpZxJLD8e+n2IRdamnFiwpNn+K1nnp5PdQRcyp+KtBOqJKmdqq5MYjV4VylUnpP1sIY9N01jM&#13;&#10;DLm/Cnretq8UKWReZ0S/2wDjL0oaY1YFIUNDeS73BLJxyntcSCwHnvUZxPLqZ5BYTAMHh6KR15N1&#13;&#10;u0b1ySQQSaXP/GkWRq45F0kwWxzgnSfB/J/T7JxrmmYcx2EYbHWqodBeMkNk0k9GCNUsogzT+Hv3&#13;&#10;jr3WPL2SIM6Fh3JPqSuGWHiaComFhbkWATY4Nuc6fQTtrRxiphtL/78qncUEM8r04WZk8zSi0J/3&#13;&#10;XmpZDJk3x8zQolShmVrqqN6aogPPYvrvo7mKcypu7leRWIoEum1ILMQmzwyneZJz9lYOpz3KPIWZ&#13;&#10;ZplOMIME8mdL/VTCpm9l7TiAqzZdprdAKxhQTj3mpmmusvfoHV6eVUkUL4Q/EkuGFX5aFYllIRZa&#13;&#10;Mw/4VGIRD4zQ75xde14ymJ+h7zQQxTt5C9eAOpvmL3+eML6yoc7M0JqtQXE21eP/8ZD3McZrK7pw&#13;&#10;040xfDyRm7tZFlPOJJZXXOsxT/0wjOHjiSj3z1CVcW2EA7952ofDEzH6cMRVCeb/PKu3vqnmzNCy&#13;&#10;NGBY8tdntO4ACJaSNAMNG/1mEksxTjOJhViv+EruBDBO++buMlIAtkYbiSBdm2D+6DTL+ow+nwjg&#13;&#10;3uHOtf9oM1dycDIViCaEFpTEQmIhsdxHWmYPrFxOPnfWXDxzYa62WxIuGCp3uTh96UFGUay5KzBm&#13;&#10;hlR9sowZohUhSCwklmOJhdqkGdqY/7Y6azfBHEJomkZP46//umIlKfF9v/2emSFtisFpgIRmYtmB&#13;&#10;YRjatiWxaFgSuUWzwGg7nbsZIySY27a1m2DWVtH3vwEA9Jq/vRM1c0UAAAAASUVORK5CYIJQSwME&#13;&#10;FAAGAAgAAAAhADh1KlEwlgAAKFUBABQAAABkcnMvbWVkaWEvaW1hZ2UyLndtZuydS49b6ZnfpR6P&#13;&#10;J0W7kfUgmxMEbXTPpIvnfngaTgxeinbPqLs1LdkTw2koJRYlVYtVLJMsXaIo+yBAPkDWWeUb5Atk&#13;&#10;l3WWQYBs5hMEE2SR3/953nN4SFapL/bCQFyUSuTD9/Lcb+9L6r//t//6H+/c+Z93pnf/zd3/cfcX&#13;&#10;d/Tz1a/u3jm6c+dP/t1/vnPnT+/8+41gf8rfH7/3X378v36sZz967z/9/X/4ez177+7d8O7x3T8P&#13;&#10;z/7s7p/w7If8/ckPf3LnvTt3O881Q/AP7vz93f9994PPHpzcfxDdX81PLx4v5tFvHiyfbObPoxf5&#13;&#10;cfzV+73+1dWj9emLeWS/zuZPov762fLl1enTefTmbQTg/V5ZRmfns030eP70/FJTePHo8fLVo1dJ&#13;&#10;lKbFcWw/Ghtt33udRFladt7bmZhG2SDuvNmdmEZ5Ve+8t56dLuaPNs/mj7T19WoePTldrOeOnSiY&#13;&#10;Lc6vdmDjUfSGh733Opq/mj0L6DH2VfvayZ8927QQn/HybAt4+35vvVleXc3PosvlpllT+21W14ZC&#13;&#10;9DY6f8Iv41W/2Vg8ggedrQWBY3uQ1+k+5NUW8jY62P2QFzficedj041/eOf+nc8e3P/lSDow/uLe&#13;&#10;F19OTqbRP+M96dRPw79iNk+/5c+fMe7/SsXs5wf8/pgX/4B//897DtNvh981rf7B3R8B0bx/9IN/&#13;&#10;+cPVDxvN/sHd9wUP2vqD9957L8jy/d6bSE9f2e/X0cXyxXyztBfIJo5Wi/NLAWIDIb8AeL+nWQy5&#13;&#10;nD/tDDP1uJyj1ZtnJi24eqBS2tPVF5GYirf/JtHp2VlHv5GQDWj/bQe834swIFsb3E3izdgkWl8/&#13;&#10;dpjZToAHO9J7Z+cvXInaNV4fILKzBvple2gNkN1fw9573uDB/l28wr4X1wuf1xrv82bTZkJ4HTbp&#13;&#10;TIDborDZgYmb1enlenG6wZ2Evfzf1/4abX4bvYmRjB6r+Wwjych85jLn+eXZ+z35QvmuH/3d0d99&#13;&#10;8I/vP/h4eLZ8PP84O44jdHiqJ70PPhjjzjbL1SeRvRt9ulhcr9kc0IcPP/soKo4LBk014MPh5dlq&#13;&#10;/jL68hkq81H04S8vz1/MV+vzzevo/vXjxfnsdHO+vFx/xPiH55vFnBnnl0+Wq4vTBfsdz6/sLduP&#13;&#10;cRNoY0QS99N+PWC5JPkkraPhZ5o/Wl5fnp1fPh0tX30ixygHKD8nf8bbvzj/cr7eH3OcxJU5yqpM&#13;&#10;8yjD8RXZoGLG4HhQxSXTJsvZ9cX8cnN/tZzN1+vxcrFcrT+JRovT2fPO2w+ur64W5/Mz9lherxj5&#13;&#10;SXTFjPV84zx6tJi/mC/SR8NPiyiBmeLiX+4N6bBx2B3InEfT88Uchl6cbpie9j4Yfpo9Mlx+uSZW&#13;&#10;fBLZ8w4+YwSyvGiw/fDny8WZePSX0Ydfzu3Z+LNf/3Vn0CcR8aDgV8rfmidRZ058nIA1D6A+Xds/&#13;&#10;nF9cSdmM31kMr2v++r+O4EOQtnelb0WRRlU68He2XJ2/OJ+//CT67HR2frlZrp85VffPZxpYPBqu&#13;&#10;Ng/O/zUElgnTa6O8ePTl9WK+QpU2sBlOhoHTxelTAEIzbn/zygc8PF09nW8kn8W1dO6TaBCHtz6/&#13;&#10;vrh3+hq1ZLIP/uJqfvlw+StDLckGUZFAWpTEyQAa4MXAdsiiPKyg8RrdLFPB65PLs/HyQrqz5tVI&#13;&#10;0RslWiyfNq8aXfkWqtLYxoG9IZCPol/JopaX2F0c3ZOeRWl0gqcw25LYwwDIYwSv9+wpzvuYVJ1h&#13;&#10;UBo9Xl69Xp0/fbbB1D4cfxQl9aD6OKnrLJj7g9frzfxiHX16OVuurpbYPdF5uFhEX2rSOoKu+eqF&#13;&#10;1OyaJ5a79A3xrhGkiWc1Z9dXntn0jq6uN72j/hWGNT87Xa1OX0cvn83JNgj8vaM3vaOjdjlLhQB0&#13;&#10;B/NSY4585inqz1T81NnycvGaN95Gj88vLYxoIoapjXAXRJ3lVbRYnrbvza5XK6TWvN8mO70j+Uhm&#13;&#10;xz1WO38Cxsur3harPinI6fWinbi3DuR50rLdG3LP0eLz0wU67jQeMCrQ2kW/v5mvLs4v4bvPCRsZ&#13;&#10;pw/mz38LxuJMQN4x7y53cbp6DiagNTOvMZOP2+d9/wncm128ft4ZExY+KqKO0AB2F99ft5ljedip&#13;&#10;sV38N04eHeW87WI8yiM2nL+KFPFyzBnTWejdtwj1ivCj50X0sb/RzBcNwlEUMOAtfxFKIy6IfLrJ&#13;&#10;Bj+LRHH0xgIRZjN7oZx0PnsbNanmm9lifrrCgWqcEjziJl7gachUQbaNmrZ8q5iowIvz2Xxy/1P8&#13;&#10;BD4Cf706f6W0QorRvLI4rSAXSftFoGel4YWynfVvV5vIDGK7toeQn/WO1maAbliL08un14QAezN6&#13;&#10;frl8ealVXTHE2dsH4w5xFE9RoqDNsr+wydboTC8anna1wuW087ZkYkZ4ZAQdJ4lRJ4IcUNR7gKx5&#13;&#10;ralHIT1XJoUkn+ICBLbcnieO5VE/qHsr6BuQ2h+yRUyxQdEhjNAeysBu2gcUSHxXVysi0w177Ly9&#13;&#10;70QaXNcIZrZ5srxlhebNLX7GJ9mazdErvXckRdm8vppHffNv9tQsu2H40cXp87nm2HApfvuOJYHb&#13;&#10;t0K+ZyOgoXljx2gb9GeqRm+g3eBawaX9G1vMonxrka1t23tfmZWZB0bxTxtT7rhk39J/d8wPmz29&#13;&#10;fG2JDJqv7aRNzd+YUkPqu10H37je2HAf/VSVNbOgdKswN6jH0xXzCBk3raZUSR7l4bPV8vopAhEa&#13;&#10;7T5RB78uJlvDnS0vrpbkvHMoaI1YaxhyKKM/3olitEVwhwN5JDVA3lrPU584MtwOsD5qsqJb3/YB&#13;&#10;73hbA255+5TgGv66Q1FREYL6lgFbv9KypwnmjaT6s9enlz9jIzfVm7aTQ4Xc/gWO73Jz+jOzaA1/&#13;&#10;1+DX88Vi+VJjbyezWfix0nsfehvJYWhHLP3ztbLqB/Orn0VOQ4tfs3dYl/DqfwIdHlNdyaPOKmp5&#13;&#10;2BCP3WYceipgN9NAc0K2QvpG3tlklryyvLN5vZ9p3lBxWL7c1mKWTXTru4N8c/j48YqYZzmgp7d7&#13;&#10;CWdyQ8KZ9as+CWX+DQln/p0TzmDYTepmvZkOc1qdC/noPv2PXpyu1lEV76emCsT9R4urqH+5vLSu&#13;&#10;Ey+vnvTeUFBLPrxY77zYfWvnva/XO29+vd55d7k4RT19zbPlWI2u8HL2pIlZT0jsw5DNRSfFAA3y&#13;&#10;1rP56sGG5KX3m15/Hkf9FX9P+bvk7zzhNX9P+Xse974Kq/gs9IY5l9ck8nu/+uca3/7dmyeP7wiv&#13;&#10;zmkjNNifvto+fd0+pafUDJhtoWRbqtzZHuNsl5/tU3exIR1sMyrIXV9FSflP4rRZ8tnrq2fzy+jD&#13;&#10;jz8KGD15MFtsNyQItyPXOBjHmjyansQJxYxwaEegK5/f/A7Fz5UN3xJ7dblZtTM3E/oyZFaWoPke&#13;&#10;L1807z58tVWUh19vn4+/NNFtAXQAMusNqxncAT994uLxhdGKPPKSxwH0Qk16/mr5ZNuXhV9PZt2F&#13;&#10;1t2Rs/X+QjtvL9c7C607C52dk2Cszh6ojb3d+vH1kyfzVZQWJVk1GdRT57Y5+wcO2A6G9Nth9+aX&#13;&#10;T2kcbkcvVKuPEWaQoL+m+9NCrnifwBB9+MFH8F15rrEjgB/M58SXbVnXpzc5At3OFgEyut5Mz1fr&#13;&#10;zeE79ygwO1A10mjPvIQP3ZWh66AG3vc5UZXf6G46hSGh3cu6g7md6vnmEe7RQogNkpJ6er5gaVNb&#13;&#10;fr2NmtRMy/YvZ8a5MFfphcAkpPPZc1jv1ZnnpEs4q+6fvcJBkgcwXFOOtAX/hoTycC+PbKE73LjT&#13;&#10;bX37pmcD7Ffja91HmUTP9PtW9jjx9G2seLRyKqzxSh6deaLIS389cUWzDPzi9FXzkvSqIb47HKLC&#13;&#10;iNRqGLP2Ga0T07VAsK3dcB9Uu3RcwgzhoMX1lCmhsg1Irl+2KHYwc2t6eX62IRE1XLdVcNapmUmR&#13;&#10;exTRgfaWCao29Va7h3yQ8aEZG7jy+9/yqMQpqoyP+o9m7oslvpC5uj613YojH2MDQ3/fBgfGbnXV&#13;&#10;WGd8sLFtNd2+SgNTVDM0NIKI77cDbLSz4Y0ic8tCxzONTGxHRx/GH3lNm0Ym9NhfqcljGHluj2jd&#13;&#10;z8yena7s/KPJUJYUlbzbdDlIUjyyAUPCy+eqWTq5pR/BAAvbrRrAW983FGSZoxcI8Nziu1OgrUPZ&#13;&#10;pBC7lYmxuQys2/93q4amnKocWehoj2BVptL4b+DLIWMURpwt8iVeXHwPDpU7HFq3FuiCjRqxguFt&#13;&#10;gt0V6HbgLSIJGtOKZG9H5jd7opR7qsSbNwigCAI4/LfphnUFcAvDWbrDx3drVbHDs6uFzKLtYfWO&#13;&#10;ODQo7BSL6pjaxF7KrqQt3/Tu+XadxurmG5f06dnXtCO9+aAdZZ1NQt8dQYdg5saJqumgUp7UfEV/&#13;&#10;rPc6vd3+i3agdXhlhFHrlQ6m/4rpL7rTaUdJdwO3Dsb/mvGvu+NpWGq8H5du0brHuEV33IWP29q0&#13;&#10;0H8rohvSrhbK/n8X6m5a4TYCGftdaWTKtyWToXuUNgbdPxPN+MKz0/WzJkTNOvXSud5XFMbdhrgs&#13;&#10;tWBIiAvMVXnUzLXgBkyofY20G/hfhX0En51eNeDPAviCXg1n2vzTvGOhOCzksTeo6y+YEp4+0+zZ&#13;&#10;Yrmey9M30M8FfXTlhV2D9KNQ29HwbNrzzKTY6zfvUKh0491RkyE1rZ5+UzAEd/q5GbTPaQ07IHYp&#13;&#10;FD5vEJp+W4S8O0Wd2/aeIsMxoAKu24oYXCOVFzj2G0gADAY4M2rmrt8Jbat9WqY26GZaLN3bMvlo&#13;&#10;2pD14LuStf62ZFHsfBNZ629D1oN3kGWpRoesBw1Zo29Blgtq2tLDPsZuhz9o4d8gvm+k0wlogu8t&#13;&#10;whu9g8rHIqZD5aih8m/1Rqs41HXmAL1q+wubZOWdt3tFm3yA1x6EAqrLbUPcKPcUzIsO/93YTzCJ&#13;&#10;axYNT3+5ffpbbbVvqyEVsmXClL+5cVyng8zhYBj6F9oprOl5LM0iOQPLpXboFCLtSJ2BHIw8wK11&#13;&#10;Al3sJlpHHGhQkPNqnovT4fm/0rj+o/Nw+czcTbeQ9aCkuttPtRofWzZFRR6S4dnyknscnve2LbZQ&#13;&#10;9bT32Ww135lGNK7Uj3fsaeOGaWDv+Fgf2Drvo8RGd7zz0W++IhQwxwKGnTV2U4NwcvFGMcLTNoZ2&#13;&#10;B+zqRhevdnh7BNSw7d/CNq9aYV0j88DSL8RS19L+I5ovWyHD6B1v2az25c6M9beY8dTFRh9oZ3U5&#13;&#10;XzY/sm2enKuLpxpCoCOhAuVbUgRjAWDNIZujZ/Pc8baFlr+0fqdvYG5eIy2jMbVRAxTXbvvb28Rv&#13;&#10;pf+wpXlffc/ugE6Ouh11I4t+HgjeY47cVUuwC3WH5PUNJBtsl+Qw8zai12ETc44+docs2reOhQ/g&#13;&#10;1ZaaKxVgnXft5fbtG4l9LmIf0dYLNxjMk1nnbkvst5GuVmhP15Fze/glffgDFvZfO/3rPfq/h7Dp&#13;&#10;aH4TB/7AZK/WMLLZtewb713gtX9X82cB7bR75L57ueMPWU/+xU1O4TZe/e6e43wNt3RmYD43XFC4&#13;&#10;kVt/YDo1FJ86ycDpJYeKnNaFU4U2XHPKvn2jqf78OskbNdD9goxFUlZT3LQWDN6MUrUfOsvay26y&#13;&#10;NwA7FHCW+eF6pwXdXPvqb7v/3ZF2U8e9Z2odyxCQ5NTYxS+FO2kejbvnENuwbC1u4biltItDdWPv&#13;&#10;/Wo1zwafbm9mySxbLMN5RPu66RuH6wPtaUI4AaFSbU43wkzYSd+BK3KnXP51tjSTtgcO4UgChdub&#13;&#10;7ReZ37GGH02E+TfPTtTZ38MhSHL97PzJRqch85WkSdpsRyPKaexZiyGdzmaFdphtze04WhXqrxCn&#13;&#10;/Apee+ovsSlC2uU5WvC+aWw6usdzLrToWlp3qQYZ3erDzHSoZBpjMRJkLUK2KLeke43tb1J9bG92&#13;&#10;OTbt4cRRl3ZBF0vD1pRwi3lH75MbEe9b6vugg2CQ8u9K0c666hsEmvqdE7D2iMKLjbAz1GyHN2zc&#13;&#10;Z1BYjd6UHbBZxdVZzpyeqys7H3UGeTNGQAlBPzdxecvnoAAOCJ3c7878VMx3lmrbrqIE05OeqHhw&#13;&#10;9TPkgshdA4/2OGDY34C6jw764CqbafNbBR04aAeSO7L/vohKDAfSN3TR/Wi7XUdc6sA20pfwbfQe&#13;&#10;wUFeLkrD1tpRrRxv4EXQpEbSN269qyltrEAvAt+3oB2mgl3HTasU9UPxLzib5Qa6n6c3nOiFI7z+&#13;&#10;ZdT/nE99RP0HUZ+PQE2jPpUznQVJSEQ3HTVcadtra1sN3mazxghDA3oYiHXweK3I0Z419R+u9m4L&#13;&#10;90ePw+e0ev3R6ODNp9Ebrq3rxCh419FF9MZPIBrADFwvtr3g/uhZ9Mbrah8hnvTvWeOkKbeb+tuD&#13;&#10;X+d4R7oQ/qoKbZqNwTxNAT60y/IjXUa/Jyvndjen5LpAf3J5ZpCPdXnCj/TFkUZz+t3OgPfhrbI7&#13;&#10;OmLEUf/hqz3iDfj1ITCYqckS2ozzWymbjjeJgYnD3UPoNXUpeXeeEUTZKlrnYl7/3kiq0U0XZDZ2&#13;&#10;v0Als/jU5A9NtxWuAu2yoOFLhx5Anom0/xg5gJ1H3enN9QPnoevdjcjeN9F3pNpK6z6fytts+FBN&#13;&#10;I60ujZ/bMROf12hk++jzJR8/IGITNbsi7k66hylpJz8RV143vOLzhruQlZjH5WaLvHxmSpp21p7i&#13;&#10;vPtGs/fuk2jB0afYrKWTJh+gSO227j8zwn/b9Ek+09FAMJrPTIB/07zkokIWnAM488rZrpvJVuqz&#13;&#10;Exsxus0Fdy8t834wrf0hnD8tL2Z2mZxB7Uleu05H+HSCTu2jBtYGk9W+801wu+3GHoboF+ma23sP&#13;&#10;5hsudPv9Dr8+ap8O6nx0wC5qKEMPow7uidw4dusKusrRQ3XyaHTpH4QxT/HzFdezyOf4PIh97in6&#13;&#10;SfS3zzgi+ai395peXBqNdI3sp73pdHoynUzH09F0OK2ng2k1LafFNJ9m03SaTOOT6cnJyeRkfDI6&#13;&#10;GZ7UJ4OT6qQ8KU7yk+wkPUlO4sl0cjKZTMaT0WQ4qSeD3qSalJNikk+ySTpJJvF4Oj4ZT8bj8Wg8&#13;&#10;HNfjwbgal+NinI+zcTpOxvFoOjoZTUbj0Wg0HNWjwagalaNilI+yUTpKRnFvOB2eDCfD8XA0HA7r&#13;&#10;4WBYDcthMcyH2TAdJsO4ntYn9aQe16N6WNf1oK7qsi7qvM7qtE7qeDAdnAwmg/FgNBgO6sGgN6gG&#13;&#10;5aAY5INskA6SQVxNq5NqUo2rUTWs6mpQVVVZFVVeZVVaJVVcTsuTclKOy1E5LOtyUFZlWRZlXmZl&#13;&#10;WiZl3CumxUkxKcbFqBgWdTEoqqIsiiIvsiItkiLOp/lJPsnH+Sgf5nU+yKu8zIs8z7M8zZM8zqbZ&#13;&#10;STbJxtkoG2Z1NuhlVVZmRZZnWZZmSRan0/QknaTjdJQO0zodpFVapkWap1mapkkaJ9PkJJkk42SU&#13;&#10;DJM6GSRVUiZFkidZkiZJEvdiBBkji3gUw7AYmuMyBrGYteOED1j9c670ffBotPK7fVHBddrYIOue&#13;&#10;bvjyOrwaTVzjUP9G325WwZ+vuL+FCo4W19LAnZddBURkNYIbIj49UBGEqQfahmh5DMEZQesB+Yhd&#13;&#10;DziJEuiBUFAJPZDvsO5pLTRliL7ogdahPXqgwOgSjxFsQLX0gKMomh4IB7XTAzmjhHqgMqO6Z4hp&#13;&#10;Lf9BkdFXPbAJtJfHGM6iy3ogJDRbD+SNnuuB6qD1eqCF47onGoWWVuKhHwyIB2aGufCYICyMRw/k&#13;&#10;jinpgQphWHqgjZiZHij2pO4Zw0SjI6a1/AfLxUB5nCB/zFUPVAnj1QOtxJT1QMExbD2wlZO6J96L&#13;&#10;XaKQhxBjJR76wWGcTKeoFP5BD7QTb6EHio7v0AObwZPogflN654LUrx3holGR0xrTaco4E97fMA6&#13;&#10;QR9TtDJHOwt0tEJXB2jsUCKDyxPRwcYxap2g3BlKnqPqJSpfofi16ckIScC6HuROtR42kmIrGRZT&#13;&#10;YDkl9jPAjmrUaSSBweMToyLG2jQww/awXqywynATGOVQOtJDrhPj3TSPtTH2m2HHOdZcYtUVtl1L&#13;&#10;M1GmscQFh6ciBC+Qaj18QoFvKPEQAzxF3UOBR6YkE8QgvsV4FKGY4V80ssTb4K7wO0PpJao0kbDg&#13;&#10;biyK8VCZ9sVflfitqof7qs0aRuibVOQEEYiJCc4uhZYc11ewYjXQT43NSM3HKJJkP61jfGYCbzI8&#13;&#10;aF4XPZwpK+JWGyt1+8Q2g126Rcoa3RKxQTPAxvTM6MzgzNh6wc5kY2ZfwbBkVGZQpgp/DEt/DEse&#13;&#10;log/ITARiI4rfeZZn/XoRqj4uDRYgH/XSHX/enW1mP9TPhB7Rrz6tX3+hIh1I5h9Mk+d4j8mT/8f&#13;&#10;Jk/mnCxiNzG7idsWJD16h/itGN5E8SaSK5o38byJ6XmvDexNcFeAb0J8E+YV6gn24RFymjbmK/KH&#13;&#10;LGIy7oXwr39C4PZo26YCFkZDQtAkBUoMmtTAkwMlCJYi9Dp5goWfkC00GYNlDZY0NImDZVshfWhS&#13;&#10;CMtvHJ9eyCUsofCMos0qlFk0uUWTX2xzjCbPUK7RZBtEzp6lHEo7msTDUw+lH0S19uEZoGWBIRch&#13;&#10;fQuPDo+mJz1Lcyw5sfQkbhzRT8WMW+sfQu53Ln96CO/W+gdUv3P503tX/fN9yp8e6nhr/QP3v3P5&#13;&#10;03tX/fN9yp8eFnZr/fMtyh+Tqqv29renxN3fliRZktw8szqlVf2O+vcsgd63A0+oPaV2e2h+t5ba&#13;&#10;WKzbxvZ3r8m9t/YS8nC3mOa3Z+Xd37Ke3Yfl672Qtm+Tdzeq5rcS0t2H21f3tyf54Xevzfjd7Jrf&#13;&#10;W/Nrnm3NsHnmhUH3N2bZa23TbXRroc2zLi/8ucoJ++nWFKooVFN4ReH1hKo21RNeTezWEl5JhDoi&#13;&#10;lBFWRPSshlAV4TWEVxDy6lQQmdcPu9WD1w4qHFQ6eOHgZQPVQF722qrBawa5XNUMXjHs1gteLKhU&#13;&#10;oFgIpYIXCtQJVihQJvQOqgSvEVQhqEbwAsHLA4oDKw9UHHhpoMJApYEXBlYW9MyDqi7wqqDYKQlU&#13;&#10;sqtY90JdJbqKcxUDXpKrFlcpoPrba++kZ0W3yu3dIsBLgKaaVh2tClq1s9XNVjCPkWrriu2DiMex&#13;&#10;Pi5ykBMKduxfAEOuyB+yyHWPb83RN+cw/Hsmi3tJ4s5L1gx9NSWHoZr1WnZX7/a1zuvXrs554epl&#13;&#10;qxetVc9q1kbf9rXNK9Wtru1rmspTL04bNZv29rTMa9Ktju1rmApRL0O9CPUSdKtcbfHZ6lYoO7ea&#13;&#10;taNXodjsKpVXma1K9azx09UoFZcdfQplpbo3jTLVVk9uVUktmVaReuq/uB5Zu0WNFrVY1FxRW0UN&#13;&#10;ldpyKnVQ6J1Y10RJkdIg9UjojlhbRA0RWiE9y1TU/1AuotRDyYbaHGpw4J6balZtVjVa9ZAvc0cn&#13;&#10;i3CXKBtzLyrv6l5Xfth9s5y3O3SFsmnPPJ0igwcNhRAPLAo3HpEUnzxyKZ6Zy5BrCa0fZXrK++jg&#13;&#10;qofbM8S0mv8ok/RekvJMzzmVfVpHwXJTb0Spx2GOzdJaJbl0fNXz7Zm/Vk7sWalSZu92qe9lXT4z&#13;&#10;am+LqUHmrTI1zbx9pr6Mt9TUtpz2jGGi0hHTav6jzpw3D9VO8MadWiXezFNbzxt86j54009d0Kn6&#13;&#10;ykqtlFzpAVpaiYd+rCNpDUVvLaq14e1GtXe8BalmpLcl1VSd9kyQ4r4zTFQ6YlqNn33PJQflhetO&#13;&#10;MWue6Vt6J7qw3UOBjz/u9GLDwZM+qx1xPHV/5O/p3MKPpPxLCPzYYnvIYKeL5Lr+0OSYb/SKknTA&#13;&#10;p4SLiDPOD21IlHwU3btk9WHvmuEcQcXRF7aZZjzv8bVd0XAF4K94+TXLveRjfZ9Fv/mKcyhhkoE4&#13;&#10;XxPHgEmPLvRxRnyKsrw+rumSRRe9LEv4creU78BsYFnBN2VmJV+ZWWXHAxrgUQuhkX2cVRXfF9Pb&#13;&#10;wrL0eFAnfHFcRiCo+X7OnAXKuObbz8J2AhQDvuNq1iOcHw/yLLFB9O7TKM0Hx0XC12nlzUJbyHa7&#13;&#10;FtYi1a60RbzZr4XMek8gHJ5xQnCcJQXfZZdUx/EgM8oNlrOxwaoBdGpUVjiEBn+AgLmNqcs0Gvta&#13;&#10;cRnm1SXflKd5cdxA4I8gaZ3nYR6QZh5fneZrpXDM5ukb9hwDWGYYdPEc9yT8rsSztJIQxLDqmIar&#13;&#10;0ZLGx3kJCXlWHidlCeYJ34wXJzUQvoCQFAhxJMd5PYAWQcrMaAFWaok8Z95AagBkECesXiD9IstM&#13;&#10;jHFcgSViVPdXtLD6ABUAlrMoQs/AAM1g9bw6zuMaWg7wJM8kM9j99jy09hVKODimI8oqNV+2WqJ7&#13;&#10;KGYqWM46dcX3EOrNpGCvAu7WKFiR80QkcUDjEE6LhJpgZGswNTlOshw2AyElBTV9PyzZlUFKNN9Y&#13;&#10;gVRtHsPZ00HsZxSpfQwE9S35wj5RxHmXplXHJf1bbZflfOCP703MeZNjMPgMMUUphU4yNFsc3CWv&#13;&#10;EAfhBKS7Dev9OIsRGuQnWWVmWbAsBAnEIZmWTY8xM1ges2OM1mjrRPobw6maaTOw4fOGpMfAyuN0&#13;&#10;MJBciuNBypZiB0digpToygC6kpJ5pHXMA0b/X5pYH1cJDkjs53SP7dIUnKTleArOCfhG3JQvziNn&#13;&#10;Cvvl9OeNtfgMkGLeoMBQ8rQ+zjniA4LJwReO2Y7TEvHBtBQSsH2ZfJ3kEM6SnB4YAH2E+VhETQJs&#13;&#10;EDTAZ+FgCvbN2QNEkH/CkwJXwwEBegNNHFTwBEcqCL17I06KUBniBU/0nYxwLOf4zlZKhVwW1zBO&#13;&#10;hiB/GLMATIGHA1knTOXMAyxxMHFpOgImnCkCkf2Y3RXHNQeWmpZgiwPolN7EGKihmVZSQCBZIlWG&#13;&#10;J0UC602TRLBkYDA4Lu3yr+w0iHTSIK6BhYzMAG6KaAH8kaAKFhfvUKekooWLYI7hF2hKAXNU2RUM&#13;&#10;qbIdsLJCdA4rXE0hyNUwrtGsA8WcobdkomILE0u+/3SArlz00nKAT5Kql/A/gcUpT9AWtixheo27&#13;&#10;5LAFhUg1BgWsYPGYeSgXJgkMSXLcxKgYMyQ0ZRXfwSk2poV8gsJQJQVEWISRAnbLx1TmtixmQiGK&#13;&#10;LwjY5EyD+FrC1teX5vhUTcMtc5TEF6FCQ4ICCMI3OrI4EEaDeIEqUsEBwcuUaDLziI2cBYszaABq&#13;&#10;QNSqjzmxAXEgHGaxEhCEJh7jZXJo0jz4zobAkOQArypISYWAgVIfwUQLbLkUnWAn5fZZBdMAYbsc&#13;&#10;EEULWymHYBtVaSHcM/MRsvxdAqONv3J3eAyO3SpjLyxnpMFw4UEIiY1CYqnwllj0hZ5CUeSOkQog&#13;&#10;2GZMKeVi0hLPx0GgyYAvhQXvAy2QT5OF6HgwZBODgVwZCNaZ9FIZBo7JrSZWhmAQWQhjiH0BgLeS&#13;&#10;9WFjpSSqQYVYDQQ9AS1BKjFPpIosg8iIUgsNhJiswGg1mDB8XBCQDILaFUDQI3OpjKlRDc0b5K4Q&#13;&#10;isA6NoRAJJVJMwh7FPOCoDQ5fkSKb7anMe6c0eNsgM/XOiXBhjFsMkALbLcE/ReE2ZkYLBXhhNJg&#13;&#10;GfcfGIVHEqc1Ki3lbmGJvl3VAVnJNIEMIfx+bEPQxpjvp3U+Wow3/gcW6ct7b4+5tj5ZgG9AroIZ&#13;&#10;GxYSlWFheAlT6QsQ3EFDjr3maof8stNspm40Y0PiC90NRokvhCHjncKZWEdzRNOkU1oZsy5TwpfU&#13;&#10;rjAHhi1ydisngiLW+DtTTs6JbZpgmGAGshxIB8WvZbFAKkzJFwrxVOe2Nk3KZ+Y5IDWDaUIyTeRp&#13;&#10;0HxIATKoZDkOiUuL05xe49mgBMXiOBcJ86QuCAKCkPHALDiZm4MSBC/hkuLiihBXPoa9+iAYKPdQ&#13;&#10;FJDrEEtw8OAkUs28gdKpATGWXMNGFWyblbgXfKZm4UQ7YnO7g4eKwxnuU8i52WGK0l85emk07CmU&#13;&#10;N6DQtUKjTKNO5JEZQlqhYGkGRK/ARiVyPlJWTuC1EHqH+osluhNggApemv3gISt5Vjwz+QPSxH1i&#13;&#10;XJBSEP9z6BSEEClLxC0qe2Q7OWKF1AwvzzywhPI0NgRIIDIFAARF5iIE2KR0yxN/BmYMpF3cMmIe&#13;&#10;2mNhCQxiaLX9EKn2Q2UKVEa6ilMn4hiMmkTzWEAqxqBCHCdtIgUyCNkJai2m6EhUhqYAwnUA4wHR&#13;&#10;U9SBLgoHhICXyKbxKnLVmmYgMUUg1D9AtJsgzSwpgQEsGYP7YGRiYVvMw3YjOPlCaJj2Rw1KiNQ8&#13;&#10;4peJDkpqUjVg+AXlbin/r0GFRIAguoKE1X0YOmAuDJaApbk1icVhsMQhLOQQtnOI9EuuD/7Byr1R&#13;&#10;CHhvpQaigsjnmd3bKDlthwXnYAJ2CGzxMQ2eJjiUTlFcjoj+ldSQXLexhEwh1G2DSsXcF5yDOoOp&#13;&#10;DhIMi/JR3FyDddgKV8TgDja1Yz1Kc7bpuSOz9fv4SUNPK1ggCNjuv2Zhp8ecpJKeQk6SuSgxusCb&#13;&#10;RaEAJxuokZu5OzMi4hq5rRXMeMkyJ5rLS3FbBLUmVdL9OSBwwiyUMVUq94/qEupcqtDEhRJgcnyE&#13;&#10;bpKaYwIiK7EfyYDkLMej73zHwkhKzCCBUQKzOsNxOhqFNnH3BkhBSDPMCbsFlkkZqjjmhT3sZQQw&#13;&#10;Vueajs0rKvlAXBd7CgOKRYuNOEXwMiWihsW7MIjFVUdJZ5kh5lHuJYod4o9SFUslCxw9yuf+USqK&#13;&#10;U5MhaBSCEOJEKsIHEDyQOWggCfYbLDnBM9solbmySMKntNFSWJmWeQvpOuYrfyVLVuJuaJLTmxNF&#13;&#10;Z7hCpHkwsValZZ7ZFY2cy5iJxyUvZIxySnRPrlMqqGCqOkAoMtYhlbJd9hrIevFoCp5xRfqewmay&#13;&#10;XRFL96RA9PsqaQqLhVs7KXwvvVXWQTXFOzNcVdYB1qpna24ixkYpOCrX+X0YbigYOmvxrccNDu2O&#13;&#10;DUlSIMehhbS4m9wdr8N5HRfjuG8dmvTsFixkONwsY08KUvpSGBfBg5ubQBT1BFDLywBqYqFfSAgx&#13;&#10;6AIbgxAMJsgouXNTUUyjFIRYRWbn2kjtrmmASKVcQylSMREgeHMZknpnRDYtRHGDQgBJUYUwD1OW&#13;&#10;AeLrlQTQGSCCK7bLoqg7DYIVoCKYLVfWLB4QZlMKX4PRPDFaEsVtVL0c4HlEHDdrxWEgsZWhKty4&#13;&#10;FCd+UpJZjMJ1FRoucgsMhnkE8MTSDTkAthjDFKK7fJawRFG1HTm1YoWwjCuFP/bL1aaRw0nUAdA8&#13;&#10;EnX1YoR5rkRdxZ1yxwEtEBpWvFafy1wZ25Zux8CI6Bql0kzOE2qZAgS3iC1iyKxc0p2wMfQyMuMl&#13;&#10;S3Chl1FKNimNTFAwEwgSS0kWDUv1+gyikC6RK7uAFAyWFge+DP2gDpKAQZMLkgcmI7+hMPI0lNrK&#13;&#10;oEBW95qVnqn8jpUuyD9TElLkCYY2aWOSTit5VLiTpgCBl0Q7L+XVN1U8wHFZtmmjVH0rRlCnNQU/&#13;&#10;qyvno6fpEHsCmdxlVhmi/aiswMtgqj4EUSrsEOWdmf77I4s/6k1Rq2keMOu6sThtHR9Ey8YRYL8A&#13;&#10;0X85IjQ9Z7NpFP/AcKxyZ9rNEhboRa98/5JQtuWUTNc6KtRiluwUSr/gn7osatgoAaJuNf7RASEX&#13;&#10;tPyHlAgq1LmLzacowIVOSIft1vgDC/bsSEeSYGIu9NF0K1K0NMdqvjbnuzR1QIAmYoOUapMma0ho&#13;&#10;zKsRJr1Utk095y1NtSQQmdKxCjWkDyQ3q2weCOU+jKMBR3mhZQkV3F1Hi9TmoidlIMgHCbpjBFOH&#13;&#10;4K4YTS8vsSqTfJT0QoFEi2PcQoGUQ+HH2oNWTWAs9FTEcKqRxEKUGjeMkXgJiVzAh3gapwpOdO5K&#13;&#10;OmQAsFWu7YI3Vkc6xtJyCeTB2k4NEOFk5iriSFS4ew8Ed6UUxHki7+ZMcZbhQTii2fuvVrwvfLCN&#13;&#10;DAe+KCm2asAyI7VgLSFSime1s1ElbuKCdDFZ6OXkB4Yy+QxpH9jQqa7xsSgbTl/lnkHiphHrPRSD&#13;&#10;mT0oFOvVgOKJtgteTpYmgLIcASwvhYGoZCbbVm8GBopeFFxSyWmQ0DgU9uIpCiWIdW81T3UvRY1g&#13;&#10;JEriHBB1MbTSgMZ+gKhTC4R+k9mxRikl5pMW+A1VYXmTxeGV+WwD8/ZYKc3fUVea1aWqJkuf5Orc&#13;&#10;xuALIFIci3fo/C4AJPBBCF05pWI8jBasUgKHr+Q/qYFWQdRaylRHUTE6pDCvohR0W/vSNWAUOkms&#13;&#10;CaMEQLnR9wBQ6aBKO+EJTKNLS+OwgcmWwJKCl10Yhd0wj5MDrmYLATRRLW/mGYxNACE7nghgtsT+&#13;&#10;A/UiHWLT5ONBzaclZqhK3Wj6MwqrVn1tQY3mOJB9Xhqv36HntPTxJSyhzhanLmI+sERHgQZT3xS3&#13;&#10;pAMx0guHqfEtCEGaPa2VJlzRnQpXsoVIJGoLKfPWKKoEWwuNqkSlzXSZlMYIZQUDmGRy20o3dDZI&#13;&#10;YnRKqbiHFbEm7EbjGY6akC7z1gH9oKDjB0I+CqzGo7yLmvAUCEDwKnYsecCGPR1F1J4H2wxkJjbh&#13;&#10;qatQQOMBxQAyIJ1TaF3yZzhBH9W9HgB68KakSi7UVNQgy9HZHB8JXoL4mcC+VMRJIS2faCgIexHG&#13;&#10;2QMQCLPjHiNfXVdVIuRFpjY6OhIu5FD6OBPziKeWsZFJUJvxls5VSsmS/BKjNa+FpzclU1ODgx6m&#13;&#10;0Z+EIEOA7EZ83OfKN2nbwT4ydTlvy/oIdCQ3bESKBjpgowBmBiK17tIlsUr55eOV0VkAwoy2BkJS&#13;&#10;zUoyrEMzusHY5El27HFgBxRmtH5IR09I9qu0AvuXXyO20aIyCKeYACiYyWEMoLbt2E5WSOF9Fkdn&#13;&#10;PsjPPtQOUtLKLABQy/YxrclmGhHE3CpxgidkAQp2SnEpTdljj5Wq9He8qg7PaDojrQImEjlhNTBS&#13;&#10;ESYTKCvVxYLwX65JGUmsLGJqXY7RXBW4dGTxlc3tWEi7005ypFsEOf91yE1kBDZuaT1gBzyDDbC1&#13;&#10;4RnqaaWJcko8gSUP+CgxluTB2hSE4pimhkEI/eZWCcaxY8ARjU5dlUvRZRH38VV8lAbIfu6LInGi&#13;&#10;xUfoGC4v4ikk1Q6fOTIeeAgzZkr1jZlKRWH2O9yqUrSdHFGKzgRyARYhb2RxDv5owkhCGmwOFMqJ&#13;&#10;ZQbhP8GzI8SYKG8+jlEc10HMjRBO3G1aYl2DQ8vEhZv9SgVZiY8nytDUB5dWycbNt7j02USOgI8o&#13;&#10;mjLK7iVGFZbqcktratV+cjwxeaVBdrVNBgqv6eMyiuF2NIPJEozFRmUQesv5JP2zXFrKr6x7P6UU&#13;&#10;91SGKL9nrvJWJ4j02enmU5fuovYhOoGX6rBBFTywNt1J6lmLSwTUlVoLwi0RI23hPgCokXra/zuH&#13;&#10;fvG/EwLQTZLC7Zt0j44+y6tJjod3nZPnlbvlA1awTSmhznUtJUxIoqVzKrYt1xYH1U22lNm0w1Jm&#13;&#10;WGNMEJNDXr1n4PsMEY9S1RO/H4ZIVts2s2p5ydNIlDzVCpYeEFglYcwiJcrL4ykZtcYvdNhNFiAo&#13;&#10;iXGWDAP+GWWm5qKMaVKWA/GiBwecg0Zs2tNY+EuGBbGCSIkpmDhrF2BXUM5wqTpI8F9L0ryH36ok&#13;&#10;rXVL55LpmiYXeFPheFBeHlSgnTLVMsOcbLiWeClvuXjA4rmKdnI2Jet+EHxT+n5Tjg/SrNKUAPVN&#13;&#10;RcK2lJCZWrkhL69yQyemgY8ITEVJYscY73ZfN1WQOptQRquSiqCN9JVGWG1MYmEKbiYj10Z8ITX0&#13;&#10;UMYou4oALEE7Zbj7yy92QxdFBXeRrc6gGWY9C4HMwqkzuP4ihqq+klqSxHC5WdrITmr/anciq/UL&#13;&#10;BDvYXYatqOBY1sJIVYv5KlKOxI5buoWNlckA6IUdVD+HNdJhHXVDtUWrQTWZcmgV0dBHvcAFE0FE&#13;&#10;jAB4NL0ms7PiWDxQUa0aTR9HtUFw2TlFOyUAOpz7pjCFpRQ6ETCXplaQDExORPkeXTEcAPbKxRQo&#13;&#10;YD8yLdrSQMhZuGmPzXHoTDy3fBGYPlAKTBFLXl6ZDYUv+kuiqqsHt+Y63z1J0JUgHcEqJaDzIoPG&#13;&#10;zXJlyCB0FAWhyWOVsjeevIEEjOtkNmrbnrLbZko32hbWTY0uvlQA6uQuxB7SBlgkrsilGJ/2ubnn&#13;&#10;scU1O3sX15RSw23cfm0pLlyzTqGcKicjaDjtOTiOuyQ472SjcpdKmsFGyWitWkCz/GhGXS+Jht3Q&#13;&#10;V5SCMUROSyYkEStQgDGfBQRpuG9hywFi7G462grS0hpG0aAVklpcDhJIlziP5NbQtMtgiIAhsmWD&#13;&#10;KbWQW0O3QtvTLjwYhI6qurXcoPMh9BsILL6UrqZA6UBtVwZVOs7WZRXaBmoq634aItG9NM7AvTkM&#13;&#10;TGmsYNStKkA1E6RlXQrN6IwgHB17T0TfyuAo7GAuYdoOO6uJnv1dtQP8GWhXAj1ZBA1oHS5JPYlC&#13;&#10;0huayyo3dN5FKobzQRgQCYzEgVHKyHQqw1qayYdFbCZ9EmFrLWhfnUMwb3h3qfQey+FqYGu74kR8&#13;&#10;01Ib6KxI6ZxgdOtgu4JUTCjUxcuUzwQAUQaMytqN2sqd6wHsHlUqFTVfvxFm6iRYq/NBBF8d4Rxi&#13;&#10;9Q1eKqXqwJ7ZmwiN0+b/eeEUB5eCn6ZNidXTued0xq748Ul9klscg46uUhITY1us40t66bojwxvg&#13;&#10;goJxoggy+Fc5frtiapcGDqhCLGr1696hOERTFobr3FLlG3UwGaBEsIflfkGmswW6snCGnhRf+WG3&#13;&#10;XkDDrocCwpXoAEKulq6haTm0AFGmSL/FIoEuWIAOMJwuei6rV5igfsYEwEssojaH7U4+pKJvRj7z&#13;&#10;YBJfUSCW6MiT3NTZiH2JjxztYot7ZNgxEKuT+IIV4ZRFhBVcViuUr2aQR4GRe+S5Br6rRFJrzpow&#13;&#10;aKR11Fw5CSHy4cB0LdMvwchd01DTHdRwUwbPgwvjIEpOXbDSZgHi+1BsEN/DoHUEAU8NQV7uMWOd&#13;&#10;ivk0SnpY5J0cBqGq+g/IRdVAdyoleDw2Q3RvNCZAMk2ntMQWu7FKaJYlqyElAyKz5eQb5KzvyHY5&#13;&#10;tQb+1Rs/Ipg4oe0S9TmMAySs0gjuxeLqD3hiTkdIqN9lSOhsAE7ROKYx6hJRd0eqjVtBAbjzRjas&#13;&#10;s1wUgvu4OlDQ5a+Z8YmLbZI/bDFpcx7CpTEo5hSAPYTCoaHLYmk0MQ995f62KNYo2oEcm0kVEdQe&#13;&#10;kkH+ds9YhxL7AlA/QjjSQJObx1Z1NmZmpRM0QThHYSeKcjumAMAJpLJrgfj6HTan3sE7IV2UnRMx&#13;&#10;ILRJ8GRMc/LhrZNv4tZBB6NZTv0l8Qwthiq0moN8rGGPBknNdQLBSyfo/2AhUiXujLvaDEhr9mlT&#13;&#10;N+Kd+bUTZdmLUWW+gGydgxlpqJocyETGyYU+VRHoZWpGrVMQpRpAyETsHgNlD7mP1Ep+Be3QeajR&#13;&#10;p/vaHPuGwLgTtiCMUdgIZKDaidJ3uYdSXeScxIlYLi7qZoN5ORQbdhkbUTDdGZHLoCUs0eO9KICB&#13;&#10;4Cd0q9G4r1MIMR+zEx8lIp0wmohMY1yMbCcxysXts+X/UXfuQbeV9X1fe60t6nEQFTXTFMYT4WBM&#13;&#10;RV+ohwNO8MIRFD0UBakSUwnCUdEjyEUkVpNJiCUZi2gSvICKOokhNbGlISqTWsVcJDHeHcWZxtQa&#13;&#10;NeEm3sW91179fL6/td/rIe1fTpvMGV9+77Oey+9+e55XYq/PaW2ZVhbSDhQfQh35HoBBttujpU96&#13;&#10;bTzEkqokufiOWBZWgIWQYejPblBkOxNk7VcSYL0yg8oLnru0r2slypSWb8suI8PmB3JNgn53vjOB&#13;&#10;bC2bdm02oTNbjcpC0K90CrMJEKk21v2P6bPAJCYZZDK0TE/aTTRPahb2jmzvX4q3SvYedBnx0S7x&#13;&#10;h6EnmoYGcBbJIU0k/G4icIvHoFBQO+ENLAaRLaQjjI3iw9h8p0IgeaSTsvHE1QvxzxgE6UQGQ8Yy&#13;&#10;60pWqdQc5ln9BOev9q149cWlfUiH/aGCrMionfIdG0SvwQCFEXS1GgsZkmv1aJJ33S95idJHV4WU&#13;&#10;jbSk/mmPW/gEdISbNu6yyLvRYY2LQt6IdkKIAZK5cstODTjjnpKAsqy62WhGu4F3RJWta1opPsW4&#13;&#10;02PF3jW/JtKKLQwg9YhoFVcu4SYKdsU7KEM2r2bQWVHhYdU2UyR96UTPNCQzN9kdGqigJK4wJVet&#13;&#10;oo6DCAaCN64RZrVRua0pdh0N1UAcjV34LiWVZARYGSJxM4s5IC5yXkSidU7dgtY1LJHReIssjoat&#13;&#10;ESr0sOMxqCIEGNHAUxFCBVqrudVAbYXJ2kbOKCO/xPJLOoSXVDgQNmMuP07Shr3/nxR3vDH2Z1he&#13;&#10;3a7kv9Az2AdAdEixZa+V2V0X9Qux/G8LFUYbaOooUZvxNT3kco/C8uCEO7P+NQEDHgf4wcm3ZUa0&#13;&#10;0uyrldmIsARFHCn1zToS2lz9RyAv55ODWtFX20Ig5AOPjmZUWQN/0eBy9CnZAD4lyrgg+KM5GGfd&#13;&#10;ooxjmDfbMIUf3o19Qu9rZKo+jPjt8o5SmOlYa2QykxGhrIvzaWUzLEeSiFEWQjm8XGkVQ94lVnZ7&#13;&#10;8kFwiG6kl4iTkrQmMwWTYTC598M8fIYKYH3UEs2nTgQjcuc9+hPlZYlb5JM98rtoW7QsvAU2VGd6&#13;&#10;HWuHGw+PVdwOmfhH6EGz29Mu2Heuf9n0svgkfFD+pT3iCEFm1XPIrNoKIGMGh5XjOWR/Uov90Zgs&#13;&#10;MlDvaAs4nu2tyGMGgKRfRA+WmtsgQDZ6s+Xc6T/EW0AgLTrSuKTvaSjPcFTR8lhruzxno33dokk5&#13;&#10;BWJEYKAYYSAlIM4gnj8oVZOmL3aLRJKg2AJTIjep4P1p6c26PAK5/TS6mZ7GJdRnbD+Kq6Yr219F&#13;&#10;x4LumNtA7mCxdA0A4wq8iHIaw1YgSYFYCLJygZvLLTV1MnT0HhZbRVCOBbXkMtAPck0KMmmDFoPx&#13;&#10;5xFCsjM49lCHDGiSKZgpMrp8Z1iVBn/8Hx9gSJ4VtmMm84/JdI8pyXO2nc5Rlpcq062j1TLREJ3i&#13;&#10;rT+yQmybQFce8JecMse1dVge2JWCugjQa00SY7zdBknwHD0KPg/Rb9Kk9FwBUaJ4OjNbovTCUbBG&#13;&#10;ON2qkWzTnEpgJh2E0KoixnTE0UdjklTH17os7qi/hDnSaIu7TXq7Epkps+iNlnRnkJVkQfSgjYPI&#13;&#10;WAEhfkXh10TaOg/MAVLPY3J6AVSSwFJJEeJ1w6DK6Ni5j7NhIBCzjxwGGvs0AzCkOU0YQvCIAyG6&#13;&#10;cD0hiGtCL/Neu7edAGFWrzKHK5Bn1qJI9v/nvV0sFOLiyxk/yysWpadM0/nmIIrf7m7qTeYgAwOJ&#13;&#10;BYMNCgKBCgLCAjFaCCRh96ZRhtsbZ8JHHSHL9YDIbaynzam5dFeFeL82EO9LCOEm97ger7GM3x1j&#13;&#10;rqFGwS3kmxxnm1XBZAkhVrILgjG5lFEmiZOOw51IVwOQpIkcdWyaQhRVayNC4PKqGuFrJOlPRMT7&#13;&#10;GggNP3CJG7WD4URhr4cg/ccZU3BCfsQylXml2gNGk1/JrrBI7uDfpuiAc89UOEB201uF4DqSB0TI&#13;&#10;k1UFgqyKBn6FQnNuIw+TOPTGcX8+X5E8cB7cmqTvGLKLm+2B4FGnDiOMJ2QKtmLtVUiuovIdaOUo&#13;&#10;QvTWnImq5Lga2sYtoSXJiWTQsdilQLjpAI3zmQ1ljPHtGJVqYAwPDNUwjtKTYxRXYAvgJZkAoHB9&#13;&#10;RXeyX0V7iBIE3LgnkBTngYzXywmPVQvixFhPAec7CsyF7xWT+YHIiJTkKEuKJYao5V1Onyv45pcp&#13;&#10;cetPeztTmhBfFXm5uidbYEO02SwHh3gkQcScDiJbGxfPH9S/IJBwqCiZMiqrce6kbCCljwsxCHTZ&#13;&#10;05hoL30GQDC4Lo//oZfkYtCbXldgpJLS9smyu7xJpC9Elhv5gSsJLuK7cT86Kp2zoQ9BnNeRvfNq&#13;&#10;CZI6JyeheECfNabAoiTvxgDR8uGhiBMOnsw1Hslo+/Q6ZDgCAlYTl2DelkCzW+C9CG7ywD2Y3fKl&#13;&#10;hmDc/WqNYW92wDbpyuMHw07ZWayw9dwvJQvAjULRAlatH5EQQgeYk1I9FFWU9uowFaTiVx+Zy9dm&#13;&#10;BSYXjLARUjKdUeNUyyEVlKoeuMzN3onh6QNcPgJAmA6ShaUn21FxiIFQCNeUAklaWIhBAOTKKBoN&#13;&#10;/Q6YypRRNuQXxGKLkMerDDIGLh2/0+MMTL2SyZPiZqJcDAikvuJtqtWvkh1mJqilwrV5alyfMLB2&#13;&#10;yUu2tT4ucGwko4rz+c4UqJ/hhmd1/GWoAACWrNVwZcKKwiL6foU7HgWMIq10kFk0yC3D0lvkSWAv&#13;&#10;uzxQdTAhRMdnREXFBaBTDRMArfTQvA1nW4tPZsevpBEzgkbNhqAI+hnDkXVilGVo9T2QlRVFzTD1&#13;&#10;WDUUM3FXvq5e0azFmQOjgsz5GAXPO1NKPuAXSCWKgNDaEiUpTK/FUYS+NTtXL2DGQCD6mRTfCDwC&#13;&#10;wDNnIgRlNXNUTTA68/TTMAaH3/YQ6LsFhvEqmHNlHFgviNsMpGYnWlkClBgEBV4TUYxB1PjK5lu9&#13;&#10;JyC4cWwbCJcj3DbSb4WovqMwKBGAIcwZRSFOZAJJpxXfESHXcvR7x88Fxu2G+s5nzflO8zB+R6wK&#13;&#10;WYDQz1L7jpZ0PfI5FtecHdTXd5jMwgvaFclmDC5YDTG/WJ8ZvfgV7h3ywxhz8QKI5wqAOqnjUqyP&#13;&#10;GkGDrcROMYqnQvgKgLrCz6CKn/GDt7oCsXrqYi6irmEUDxC4I9StZjXZJBOJQtJ5JIQ+zTBmYDmb&#13;&#10;MMIiqanzrcYwoEg63zDUcmnSIP/ayEJIKikmzkzl7+Y7hMkSsDku+t7EJj5JNK4QqSAEZnfv+a5k&#13;&#10;WOslPUkm8Kabro9kRAIQI2QpUmygaCCByqY6URqKLBIPRAdG92cZIhxmZ9LfkaexX8msC+GOazhY&#13;&#10;m5boGhhRVukIRoNjJJ1OPXCFhtioSXfnIZzleyNH+RaQLtSKfr0Ok/1qNh2wz2RfteRpjMIKoH4c&#13;&#10;BdmX5fWNegXcYTArxYVGMsrBRpZzoj5McwpuXcWEYAk/vhxJYGoMQbykGTUG8ajjAVOdgAFOwo0j&#13;&#10;OJowz8t9KjFAXDwskHZf/9Op9IvZJlfnRCYnKFT6/Nq9oBJbtxHhzLOJKFizraTbSuAtTLA/Vtkv&#13;&#10;Q21muv2x5lYG3srkisd6UZClN4uM4rE/wUL4SpHloixD9iehW+V4k6jjI27RBxuUBrKBFlmnVu5V&#13;&#10;9WzVT1t12P40HfqwDoI+VPtEZ5aKGnst969Z1+tf9b8h62YdvT9NDuJgMrQWLF3fbbYJ2qBSdr45&#13;&#10;IFFilbbYFpO/zMMg59m/5dps3zYaQK3mBhvJYvu3pCnMLO0tEuWoQpyuAto6EJt/tbeIPSqFMTiN&#13;&#10;ohKIvXQ1e6xTrLK5VviLcVy9UHFrz3W8hBzHDwUh3ZrZN+yh5trqGWz1Hrb6GFs9EaRlk7eyP58G&#13;&#10;x0WdrgeDw+OukOqdOuZCzAJ6twLXwp1bLYKM53A+ozQtFSCShAxCNdv+HwhecyBkfrSdTGR7hJ+h&#13;&#10;Ib2QXjCDlUDMfWQUCC1ImCXJ1VgXRvGXTSQEsFhvIPi/tSkKh0fpCgHDbaw9kHWOKvVLimD15Upc&#13;&#10;NLjKaCZzYcNZkQDZZHkgWufaKa19hZg0ATAR6qE2Su0D9Q6EkpSMb58MTCH9zP+ZbgcGgpycEObo&#13;&#10;eJKUUpIFIyahbXzJVfzAdygb+MXvTEKBT9LI3IrgfL5IpgObYGFDsoTPTC/sTIToD/oVQHiACAwb&#13;&#10;dqRlFgiBNdsUUnertVQYaUAYEW5fYBdwRK1MmUngH8sxmpgGiDW0EC8Qg89AULIZY4tDQeQex8jk&#13;&#10;GVKxvnEWMg2MzLiuvzaXR1+hQGwungG022KH92Cr+TvpxHT3kjjK5jyTAdeYONoA0yB6CPZXw0Yk&#13;&#10;bojUakhqHeNUhVbOzjHynSfdOBEHDeCf/YxdbfpsCdj0GW5Ybtzocj0+Lwbap5GGIlQhRScjDQxG&#13;&#10;bDR8lRrpOSOvjSxK57MiZxJmWUC1uKQ01ztg8mO1jDiKP+RRAoDHUd9VP7Cz52IVY3gboUSCjGRc&#13;&#10;LvgdwSnxokJdEkC8VhA0JnhSJshnlkxYXgSbzmUszuS0avgZ/hy6sCB0Sgeyv+PZzp3P8rid6+c9&#13;&#10;KCYiOC0Vw0lKJjlAHEpGVcWSURQKxQGSa6OoM8HxBfBGRQCWt9wkg9xKYNGDfjWqIdI0Rm1AiirO&#13;&#10;TPRVn+FBL6fSyWUUJnnUExo9IemUZfkxd7gJor3ImNpjmYsNAHw69RvKhdQ5e8TSrmQxo8wQHDrn&#13;&#10;LSeUS/mgJqN1tt0kVPXivDGD/UcCiF0liVomShdF4P0CeTBexzl8huB6u10YDTpl/SggoqXwS3PJ&#13;&#10;UxuWxy1SGLS9m+9wbkhEsU0D82g8INQNVAFktHjYIA4QrTGOwaB6FLbJKF53AJfCjJ3VimTIR0hy&#13;&#10;UkKIj2uMXbx+R5rLe7p+RyLI7yhwkCYBgvybO7RFFW3D+fSMTXOxT59qpJoAjNgQs4y4gg7vI0cx&#13;&#10;MQ/VR9p8XJ86qJlPVvMrG/uj4qxBuRppMs8CnupONMkt78CoTVHiFVixMIkaRkkEEza4V7m7nz1V&#13;&#10;LGktzyIdIQxV26QFzURQUgJm35NYgXpwqftG2AjggIhofVd34BtS7BO7w++gscGWdbrisZwOpZpr&#13;&#10;oBg+2qz4DvWP01qOGfybNJKZr7x1Ju7yUCIQOgXgn3tVflt1rQF2adHxM239CBCbUdCrIDijIOJO&#13;&#10;fey+CzIC1EQnbfu5M6iP+P8WrepN13StMdGyx81qod0V2C474ZiJ4iX1Q+qPAMyswiApY6sB0s1m&#13;&#10;loRytO1kaQ4Cm4m1nagy6AgQYlK4/L/rQGWuDZ2qynoabJQ1vfBoFlKYZiBNddP9rc7aeBwpc9K2&#13;&#10;MzSIkNddFSNZIuCgGE8ymPINDAtnUN4UezIpro2vT+Yrr0QLCfv5UXWTcEyu3aUaLW/m6PySxqCj&#13;&#10;nQleZCyTZ0r0AaZGF1Gi8SvdOcfQ/qiPYZ4W9QkamStZY5+pJMfNHliI/wX9UBTnhlq3ywQ91juC&#13;&#10;fDBAMg/kMBNKxFwGWQt0RMoqyGde7AHiO1RZDi+HiVCXUtoOZ/ueWN+t4LQHdixCk5kwfcbFprTR&#13;&#10;iMcGhkpJcGKq0Msrrqjiybfkoi2iCoM25TQlywI3AQFvRTZ6SoQQVsYDZT8oZnPR4FN1WPtAKRke&#13;&#10;cN2iKqLp9rP9UmyRD69ReWYMnxFNrP/sYeGV4NSoQ9PNQvQ2SAvcS59gTXdbuijhAbZc9OIeRrq0&#13;&#10;wPNxVZJAIemxeR7qBuqFKDfb9+hIAil69RBKNS+AVozSY2RbCq2qCp1sqxOevqbawJL79N2KW7W5&#13;&#10;O5OmoGiFrwG3yqSuVwlnVKkIgRlL82q+RySxV69ohYlJbacthAYS7Q9snc5nDBguv2MwOhQGRBIw&#13;&#10;/AU1H16ub6aO8+NjZtcwdnbNmuBSBIuUx4/DKErwqSBr7X6qzRKfyglXX8G5nU/J0LM6z0YAkY9j&#13;&#10;AmA6MjyhlaKnl4ERIkNV89tRTUgujIsRfolMeHFDCM4YSAdSXb6IGTmnvIUEDI/L79BEmir3hWrx&#13;&#10;qphmj6gsR8IxYK8e3WiTD8ajVyhK5tMmnoLhTUJpwlN0CJzL8mSO2Eeib8gaKbc0l9yjzKNMQ01U&#13;&#10;ZUaZ0i708DaMU3mk0hgmvEEYkDj8tSCGjc3CD1SLPCbYp6sMCDl3C1iiFWcSehhb23sgLVU1uooy&#13;&#10;iK3xzLWZpdZxG707dEu6NI6zYRvs5uNCKFZgaBSLbk7BDvl9YLzWE3zaIZd+DUMwX2fII0QKnoqa&#13;&#10;tCMQv1NtJPvqEyRuEZkX5a4jyOlRYmmuZk6kEwWp4dBZwL+37xcAvJmeJz6jppn2Nxf2rIwh7VIz&#13;&#10;4eDZYcQTA3gSqNo6f/xJQAnHBYGxFbU7rVTURRUVNLJ1BCEJV4WIXCZHpCMo/EiDRmGLRy9CO4YT&#13;&#10;tXtmfTaE0+4sisweEL3H+Xz2iSxzMQFvIGiRbZraiPj1RAExXpgmrkXjEBxAFJcx3UCIwPFhFg7B&#13;&#10;duADiEJ3CAl9WDCIUP8AoaUdrgFb+CRsGQi7i3AwbV6EE4apr2NgyBLn0biG4xZOZY+VkABmOcUl&#13;&#10;NSiZTj5DPeW0PjCExkZFy6gc18x/9mCFGJLT/4XVchdsWdfIqSx1aYL44WjFpWAlZsCY3oYzfUVV&#13;&#10;B1PgItpLhjnX0gpBQ+VEwHjcoGA2lDiIMfVZbLU9aeiNcSJ5021B4RWVnPsrWclONT62b9vE6670&#13;&#10;2fU2gMEVBWOD2hXa2PBu4R92TEqkILxngIbwDLoJHpCLP+EghicSkrTY2OX0G8m9jhVshE9Q5Ry4&#13;&#10;27ICMBLZYpw5RsTRN5gXaT0JAQqr20noy3PuEG0HTmhEI2EvYdB1PlsDBmiIWok/4WZtkeC4tE3R&#13;&#10;lTuyjO8FFIzgTuxpR/UMGUWnnKOAGKs4/87US4BAjeg/OpkoCBSLYoOjS2jUgpWLSdHNSAyQ1Mhh&#13;&#10;IVwdN2/NyaQM20odl60CU2sA4X21II4LABjkmgirEj729UFraMo/fYzZu4yp7lIOvQjneWBfnhsI&#13;&#10;DJsZNSEuyM0Bg+8t/4udPFwvhKgP5rMPXv0UMZTBxCHbsFyDDsSklqkExvSyTBxMGJnuQao1sLt3&#13;&#10;nXy/w4Z9tAF7cAyP5WYu8CVPC8MNDb4Yt2KTk1/S2RJ6QF2ykM4GW+sPcSb4om51ODFMEJh2P1+i&#13;&#10;KGsUX7pX1Ii3UkK1OBdu2ZREKOvSGWOngmcErXnT3rlJIQSH+tXaRPiJqwSB2eyY2peMbjOM+0Kh&#13;&#10;KvuA8oR1WFMfW3mCurKOOlclIgpt9ZHeeAY6QMI4Yai7RRzWiwpaM5140AgPp94lDu+LTrJ8EQI7&#13;&#10;Bw27A5FrAfgQXf57F2lHVjbokX/pxUdFqcFpSMdV9Ss8Pip/gUBzZ8aSAPAzKJzaY+ikk81EpFWL&#13;&#10;wkwEY3OXlnePhECYUQaBEaZ6eGBW1NIT70sfQtBZLqeqL4zl+Vbxs/m8e3AiHUhhshbAuY9BB0Yn&#13;&#10;qczC6jaZOsqWjgCIz7Kvut/IkMTYnoft4HVkVN2WMNDzGRS/I/nhd+ii+NxCNIOFPrLftXvcEHeP&#13;&#10;IdSH9DuSam4AibecJ1NQtjAt4R0OMhvA4CfSbbk9Se8r0wqD2XyC3zZU4k8l0M51o3tWjnZ2CBfI&#13;&#10;mCowclkMgoLQ2/4S+lhwPcCMOsXY3esTpJwLQkubx8HaKIlugYRm7pnZMevD8lH1qql92SriIEx6&#13;&#10;MqkHIgPJtoDk2rIQnEwh5vCTm/CIOHWiBpFX3SbkTnkegcwTM0KQ8hJtLkfGvvEd+V/RlRik+I+A&#13;&#10;xFHgw79pEZraHBuupdMuMqSml84c2dSATANe3BQnzUUP7kgkyS2EKz6JKWlQxh1zcsTmqNgO3Oj4&#13;&#10;cUCIZNkAz1jhj5TgoA1Fe2BpyGcUmq30jV/qJwuzPg76nD+eODDw5L7wAXyv0FG+8C4Agxz15n87&#13;&#10;uUGEziX0866c83CaNHxAeu6tQlIgMKiE1++PKdGCoLqF8Pdqwmmsjw7TIhAxuGG1FDCbIYTxKnC0&#13;&#10;LNwN1uU+xN7kGeOAES+7DfkvBgYQpNAOAbI5l60hPGi2ghmJKXEmVx1DxFH0YstujECPSCais1l6&#13;&#10;lekKDM1Mg6LiQ3MyZPABwaXQiSl20YOPMOD3WTh3mV0mJkx1ET44RicuEbaJSljR8+s3mZ1Bl5gQ&#13;&#10;dyIsmPkUOIdoGgiSAKefw2pY/FxtUSFrpLKlUqZoTDW6EAJhGZXcLQrPz1CL/DdkyIuKJOOqxwAH&#13;&#10;ItbSHRLiqUrxZ5TxWou4r9h7lw5Etpi3GRiF0TKNiECn4iOE1KffAYvWcy6cSs4PhCuSJRbE5vVd&#13;&#10;3o13DFKc9Rh1XGohwoyPSTtRTa0eMs7CewnaYmcjpHU2YCZGCsZF+OJdAjSpAKsi4jlRLIkYl41d&#13;&#10;Eo5NNhVEoF4LNVVTgnjY9BIpfCsT/8i9WQuXQ7sUGSCxFT3NM2+weUR5jXXjWuSVDyC4K/KWmWF+&#13;&#10;Vaih2VqKQuO0bbNNcsQyC+xdN1hhYF9akjEoolU3Fu5T+db8Mjei2BWJzmIfyhLuE+1Xbiq01DAU&#13;&#10;3XlcqCSAg6qp9epUKzInliGQvEsX5gQx43e0cJSkkApWiZjIT25eHUxjocLpbBvkYc0VsE+HjXow&#13;&#10;wyAwiqyYUtf9UuRxZKUbEB9dKOlOjscEOrcRRm1hO7DJcrRKQXjTDk4Ekgc8gkhLPSI3CkjSsaLt&#13;&#10;Oc6PpEfAIR76GDQ5KlygOpETie25j8BX4h3/x5lAt4OFsUyOTwodOyo/MZN/eoDZhXnRRxi+UnEi&#13;&#10;BI1XC4y/CYI8ggniB/eFVvPcQsijKG0EhCShxjUpVzCXhDGD4u4N8KKw1JFYGiHcYZCgrKir5Fyo&#13;&#10;dPYPhKhzN19txvw6qpDELN6Cb035WIKErWOOcLBjGIVUrgsInoIVyIiOi5jpgt9BkhlSjX95+eg7&#13;&#10;EYIhXIGFhKFpCmZ6Nsqf3hQfo3Gc3n3IHl1VCIa/YigJXXAXggDasfJMVpx/2iLZSSrT8r1FFQRA&#13;&#10;CAkYUcJgYobsDb2WugVuIDWNsBqn4s8VSQbOPm6DyXztUhAV2Zp+JX3A4yAbwvjLUGoNE4ChFJvP&#13;&#10;PRBFHf+kOAEOTQYYitLCljOmHFJE5glm4233Spdhwfi8dk93pVsggjFsdgxv68iQQHzRRlwzaxpQ&#13;&#10;gZHBre8wxLIjLOSKjqnbLEJIzfpdpYQZpENUGhUQeRxEGxiXdpAu879sPpBc1QFAOrMACGeUMzCq&#13;&#10;PAXL2zScBhgVRWBoOLIIoSzpZd+AEKTOG0dROWd69Da8kU1FmbEDOMMdwA7WkMuVS17JPjQSgu4T&#13;&#10;litx2My86/jajLLkkVHIsBh44ECIbLdnDkhZNxPoHymRVcz8p1Vbpc1/U80WY0xEtxEQ9Kt/a44D&#13;&#10;mOJLwRamRlhjg8zsxfUDRg9CiEs2Ev6V+eELg2sSULBh3AsEiXOyfjLSESOzny5ItKbTlbRRKUCT&#13;&#10;1IJIRRKLRBCse+Q+AjC8SLae7LheFplFrDx6xvSvzqOpSHIHy9lXkkIGRn69SMS4JMOB4ThHa1EU&#13;&#10;SUqJlAg5/BzR8hreg1kS+lLD0qbWZXhhzFowrZQmjZ2RlZS+cXLAg/s3N+ZesVVC0Bkmu2RNfJqU&#13;&#10;fzg4Gf1iFVwgr4HFQNjkLPsYYul2YzIx6s6Px5nrfXpcef6f+QnrpZrOaKknYPmTHsJweXNyqwz5&#13;&#10;K4foWELcrAmMHiDnR9l6c1aKY8xTUWJc3H8hlKpLO2OgMJtCuCWT79CYETfz4pon85crhuXOtZkz&#13;&#10;13FtMnEMZy5uSPjHuPIQad44MXueexhSyegWRayDia9BTjM8ajIdHSg2SRPnbollWa49wuvkZbmi&#13;&#10;B85NknM+77+RskX3mGYf9YqZalx0CMOGUZM+UMht4/x3ukB9RppGnPoKTy+kg7/zGKWJfVwP5gbC&#13;&#10;RtgjFQ2+Az2bj+afc8xkcaU4HNnYXJ1C9PjKfeLUm/HxiTWepRaCuOZvtyFksA68yNZh9QgqC+DL&#13;&#10;y5/UflX7KCCjIQ+DnKYhxAR29RCwnskpMQWNvHBhcr6u0ul2poCk/UDcxC+9Hw7RyU4UJ/bqCgdU&#13;&#10;oFfEUWQDzVqnH8lAdOvxPPQYOegF6VyleGa2D1oDI3RgHVtgy0jBhCCDYag/AwUvCmIfEC8AXE+A&#13;&#10;RECogriu2dHELKKMvmJh4M5ncGA8KEd6HaGwrDcKE0gjEeD0YFSDIJ1WkuEBAt+ARiDJwLEgnlO4&#13;&#10;CxBexbgJ3U+m5/is5lRYC7P9BePqIjIBDFsW/QBHEaJxSC2DDeryGEGEo9DL9fe2IEFuovIdVauY&#13;&#10;cESPpK/bTxdvThQN4CmNXX07KxogRV30lhlzIfxhKPhVOhkSQ3JgGDhYBRidVVErWkT/qo+YQKdH&#13;&#10;0WOg6D4XhvxbYBKLOO+4gYFRagpmGYdecx/gTM+OWFJf31XRJj5y7yuz1fbCIfF0imXh3mRU0aM4&#13;&#10;1UEZPIBZ4EMwpqvlkjhkNE1kSSiRrYENbnU7Ts2iTwyETF7RJH+61WOyrJtgN3qj49HTggU1xyb7&#13;&#10;LZy4ppAs+5IGV1lg8/zDClY+4TfP5iFXllVOfM383QVhPmdEUG5pVsXI/DHFgnB4owxMdFomzMHJ&#13;&#10;ZciwxGJCIDMMqQbBZiYAZxB3pDyicowcOhPjwYS4IcjRZAlCoPwUZW4IJYy1886Ch9TBFMJcMoaO&#13;&#10;GYhzRQhZgkT0qOK2IF1/S4PzID45j9rHJDfhdoVMYoIUA9gBwh07Zuc7PGUhFs9gO+cyV+WRcCFp&#13;&#10;U8xe0TWJaMUhdlMjYymU3Xkm2M5rbcAoy+VdVI8OL2UfqDUy9Kp9iOMFZsdp8yGPMH6noFkqo8w8&#13;&#10;ql7VihAooXqGGW0pzPz1p05sUQQJtV/uDSiX+P9chc7ecDN9n1UrgidB7oSTgmgUEpYCDQIePSeu&#13;&#10;D5BkbwuP8IUXh4WRmc2+OGeSB2pQHw2ooyNAoAgYR82RsBw0hboNQwJJZy+BcuDG8taHe7A1xiHo&#13;&#10;9azI7/KcD9oOiQ1iBTlKBegrLywIXyO74hCl76OHBdvI6+vkQPSbdtVjy2NgVZJFxUAv/UFznMwB&#13;&#10;18bnFk8wkA9hWnrb+O0ec8JA6alhBxyCvdfrNVF77FR/g/fi8zW6RSeuPA5wZD2RWjtUxGhSYCXP&#13;&#10;CYQAoSB68BARkBUIfSNuWEKvMEt8ULjLYjRxurKdaeh2TDoPEFmIWowop1gQp02bGcdUN9RjEvuE&#13;&#10;bZAd5D5k5ehEqWwCGIayXgXE5yC4KIfP5zn9EleD2XTRbNsc0VM7tU1jN9OrYTwhWKRmEg7UCVgx&#13;&#10;eobWvmfhLuCHvKQHgdGtJQhEM8lrQCh8Xt9GtUqdDLuoJlEEq8rFtrHHu9d1zFsdXpOVwPSp2Hwm&#13;&#10;jMAergRGf6IeYwmMKsxWDXyQwGDk/FlFYCQBl/vghpfk1TdinPuAbZP+k5Gj/oDgr7oCrgb5b/bB&#13;&#10;mPRmsVdkT53tmvwkBVBiUl4Ijh9ixc5WbAtQtEMIIfgJS2qSkHGvmGY9Gvawhe1kxrHLhXQEhsNZ&#13;&#10;0WKgCR4n30HyohCFgLJBMyDGQUHmEpIbeUJIRVSOW4dZmfOoaeihckRPuQhB/InHUvk0QStfoZWi&#13;&#10;KqlU1UnhIbbicnCkoUu4yhvdVvY4u6yNZfcPQIMho+BcwAaGf4+uQNeiVpldPvNpTCGoqQo+TGX5&#13;&#10;2aYDRzAZx/PnYM25bNgRDXpRkMklzcFneu9CC6HO6kbVRepDto4fEU0KLG2hwkh+wP6sSDbBmbDW&#13;&#10;Tpk9YDEDeXz50+KYByY8otkdKCiE+4UKEgRncvGCshQvenpsAH61RmxgbWN8LuBDb+u/5uYMn6le&#13;&#10;IfYQgvo0G8XJhHfMzxsIQDd7FEFaCizAeLObBcng0E6Q93SoG5OiZC5g8AmHTtXbL51dNrQ+aPDk&#13;&#10;A7dgIa+vsAWutNVWWStsaKEaJcE4WToHwhXLHw/mhFw/YS6OSJeBY3T4cBKgmKVMmkQDoxoIRtkC&#13;&#10;abiiBBiwbKG3HjSwyNgNCQxviu/04K2D+R2GRj42QAIvLAcS1H14CNZJZBAJEeWrDbdGBgGpSMi1&#13;&#10;eAO+WiLhiS3AJxBC5mwTfiGVD14M+P1j8nkILn9YAghKlG1akMxfBwUCJwTr5pS0uH5HtiSminFk&#13;&#10;etyXWTjsJVRl/lzqF8bfw3X3USClq/DvXDHukPtyMHPJIRjF3E0G7cSxRQrIEz9fl8q/gpynsPLn&#13;&#10;kHFV6Z2G/fAkEWyZNJorZAVG+CXtWcjb3HvQLjrk6jPnOpbwGJj70GyEJdTIBcsVSDmVpGlMJ+Mo&#13;&#10;/PktFCWu8ZjwsX+jXhDmRqTxu7w6w9bw+j2mvxq3RhdnqYPNIrym5PJ3h225UXITFBJ3Ua0krSKq&#13;&#10;0D/wCTlwbKyNR0LiKFGWJFDKf6NNsoqvLfEpMH3eiiLIf8PFy3EcNfl1Slz5Em8haQf65NH2fqlQ&#13;&#10;Yiphc+NYT4pP571590SvkiiHLz0g7EgllGe9NJ7q0HKT0tWrm6Q4S2bQC4yWKOZXoE0w+yVhmqN0&#13;&#10;yjWBlGyhGnMBocofQ5MXpTw+MNIzMWTCbNY0CUx0G5JSWyOnVPNjbFZhkUy+5WJQfTuSzfnycLJ7&#13;&#10;g4OWD1dz1weaAiFFoEIiqUzlLxCCiToTQVxEkWorqTJGyR5jgyv1PBpvGQfW6NELa1HTo8ArLaGK&#13;&#10;k1jlIxqQAhilFO5TXtWEAMHhVq+YHFK1AeFppjoR+0rlCJgRcW2epJlKg8nHLh+QwV8hqgVJpaMV&#13;&#10;gYx2Hi4yH5qeA59zDHlRMCEmnqTvsZrsxAUtxoiXDGKXzLlv1Tqn+d9KX3LqZnplXLlSGTRnrx6Q&#13;&#10;4YDpSktXLWCBcihhWGP9qRTSkiUExuUHPrBiRbEhX+aihAUrTbWslZII8SOz05bIIFFupWJc0bqi&#13;&#10;7EwRAf6hska4LzrR13megnoi6VGxhEDpvDsXTGnxNLDELKh0dJxmjWG0/Sb8pSSEgvJTY49wpWUi&#13;&#10;Kt9FL+xojVOq0GmhquXwOiUmrgiGWwn2OBR9h/UlTSP8ynPbBlrEwTawNeYn8hcXHrNkGxg6UK7X&#13;&#10;pWA/AMhh8wOAOjeVKsSSyYGgXlMapL5EerewmOO6LfGT3D7EUk9K3Ty34oIU9Z1U3aA3BsOv+CAn&#13;&#10;2wLGVCoF9IXupXNBkQ18sY5nMMsUPzkG6Iyth2eU4zK9HIMrJ84BLLUsbQWFrjxXteVblahKnHY1&#13;&#10;Tgj9CTKSV0fZkwV2p/g7XjDZl1IA9JZPMI8SQ5OAoXfv2B67K4TkgrgQmCQn5EfyRCDE4Va96jsR&#13;&#10;AgRauTR4TwDMD3Sd5toNCAFHfmd6hYU5FT/iIvgllDPoEAbmdTZdk+f6ahzC78WFOFe257p/k6Qq&#13;&#10;THdr/VsInp4HAWLS2OEEkiptrTActDuYJFchE4JSnSXWpBCDUWRN/fdKAAhDDTMbME4VMU3BRgl3&#13;&#10;v5pW9gFl0I3uA741Ze6XdR8JAlEfFoLRSUQNJH+byX2A2ypgmS5XG8tZlNjdLk6aec2CoclFGwxl&#13;&#10;mFkw3vGqcRTbdBJUHPRaeGZbkaJxEOjc6gdCQww7ZAzqW5LDsOajZVjkmdgrMJbkByEEWEA4ZFIz&#13;&#10;QkBXIMmMFRrJXTgK6ZEN2AMLbWS9dVad/IfpRSMdcgb1/gHuY/2dCvS/N6s4GsimXVWsY0C9LiEM&#13;&#10;KqoYUOn2K/jfNGKyNAC8RH/ABc6fHvMrfEIPBoxOVHhLh1L170x6OppimMybgQXKn+qOuqRkPcKo&#13;&#10;3cuC6pbSxnLB0r9Ah6lLgdjwp+iSypV7EvS5Q2hg1yzbED22OiW/4uSwYsqAAsjISA3Op0ABoNlD&#13;&#10;NMOFXoUxb4EXUdU8VlOahVEGjoXgFFW1MpdRLadmXuCmcT1qCzkPTob5Xt+18+WRwil3RFjCpHDh&#13;&#10;UA0jQYUoYx5wJclAPgOpkX6PuJwqjbLOBR3zZDPpmyhsYWIuKTuQwzsBq9tQT5jpsBddJxrM8QMQ&#13;&#10;FLwnRlHDR7ULL7mDQlNnvjFSJC1Tspmd1qlUkEFHEgchf5gOGVQqsPw1CfMWxOZMj+Yxg2d6kraQ&#13;&#10;gvhMuLlJyv4xDOa6IrakhvkTfWILSbCToNLH+HJii/w3E+G5UxUIrUjtsAhzAaO7j/MZ1HulXQhC&#13;&#10;zw8kY+j25aDMjQMUXmHDVAwdbr7KvAC7IyjyB8MNced+YyYZjFeTXiHTqb7zmRxt5dQRkUSxLLwr&#13;&#10;6T2G4zg7hrPYlAtiTenG5+QQ5PddGKudy6RAKoZngvp725CInRdeNmM4hgfqwxESE3aTb8C7y5N/&#13;&#10;DCyrBuKjh1X7Ud8whm5yfhDddnnu5jsQl5y5WRMz5LAU4zBBohy3D1kMDHqG22U9y0X7GIfXH84z&#13;&#10;tscxEHcocImGsU1kYV4qrSTEJng0lXc36tb6EeaAZSjKOWLCTRXXq2DJ/RgqEEbhwkaBAsufl2MV&#13;&#10;uwJkNXyOkXYm9lLpy18rgga86R+SkZOl5ahIhssm/2EsEoRDA7SGYgKl4stycmLVWFFgcBbDgY0W&#13;&#10;AlDu4AS1WmZwwPS8G1cExQJJALAsv0rzOBzsG/Mgw3MAxDYMsZmEawqcA6DIkEyfaMX5TNZlCfPp&#13;&#10;WxoYElKswUCIdR2/xECyB2IcmjfwtvXZ8vLFEoKDr2m09W91FN78eliu3ALDuqbpwlDLRtGNoMwv&#13;&#10;CAGQUMsFBKHFdAqWIAEQslakec2drkLUrOgj9rWE+cYbvkotiA7HW8mzb4hE9oTRItJBgMGyAL1A&#13;&#10;AWwl0QQgvRlBNC8kfmGThqKZBpFwKTKozhs9LaLAtWRbRfpuNrSZEGu6D+fBdC5sReiLU5Sc9RoM&#13;&#10;K2mYZD0FBQjpQQXbY7+YIJAPeywhEgRVb5ZtCSJ9xKltDoDaaDonWoVQoOYY4msJy3u05B8YhdVd&#13;&#10;QYn57ig3NF0OPOWPOxBV04OTYJ1NUaSVv1SkWPXVwziTXvwqYPV0VmutFIx4RaHWPdURApV0vzxv&#13;&#10;ou3C4vK8dpavQuq87EUKyeAZhe6Dx4DATWbT8JtGgHSFLn62CkOyzM2JAZwryahkYfs8LyiWQVAO&#13;&#10;puULT8QoVFk5L3da/A5lmRYozssDAGR1lhAPnKxdrZdRkbmkDsAvBVSZXeuECQo5kxJYQvyOU+Vv&#13;&#10;Ki5hIg5DL4V1n/LdCBHjRIcJvJej3Ceqt+hCHVPkUQ/TKLlevZbGiUkPR25ku7Q7+ZxASm9LQsEO&#13;&#10;epybCVfEJMPgLyNK9IyY22WmEYYbrex7Frhb3GmvxhPn1ZNVnHtiFkobBjkfHBrkG8qM9DNzIIJX&#13;&#10;AeSs68m4dTClHI5yolBIziC35dY1vmj7VUghmEC0eGoctbpxPVZove4oSIDH29hvQLaq1EEorP20&#13;&#10;dUG+cQJOrhk0/8SXqzAheNQFoV6vcdBHRB07JroaY68PY9plFVZz0dzqOJO8UaZ6TaZ4NoHGx91N&#13;&#10;ySIIfqrGQEhkAtwXLYueFD9IAnJbGh/0TC75LSH6HImnFfPlKDZGqXkUfO+JudVAIud2XtT2Rxi6&#13;&#10;0fSEM9HWo86CGBac3AGR+RrA5dTIltnWBmn7oyLJGOev6sUbGCHkb9VGmslxlL6vWTgg5P1KH5Jz&#13;&#10;cTlzyKYE0ZCB1HpcZikrM46yNBXrZ4Za9QlaqIy5zxHid9jIPFm9hHk8YnCWYXaemPS7VYjOdRKC&#13;&#10;q7DoSEOA1ZmU1xEthn1RkSPE9eJYquxWR1mMDi+gpfP2Ebgj7pIVcI3wzoIX/DGyuYGhDRJC6dZs&#13;&#10;YNw1g+TT4RgYicSebcaAqddg4lZSksWn6ak0GCaWs1YZRtss+oCwZ/L4yYctQfpl8eLAEIG/jLME&#13;&#10;UFfwkrMfFUj8jH85GUDEACbLU6WmteVaPEjIVOsYnQjJywUuDLrlUJwoE4jZXu4pLCF+xiGs36wb&#13;&#10;NR4+cysQaycfsaH4C02xcVUyxZEKqjwKinNgBk81SkW5ocUKzKxBSOrpb7uHcZRMw+OWokTdJ2aX&#13;&#10;QiJm6eFcg/iZiiru0uooeM12QSeiYdXlViH613ijfjfCckDffHKmanUCMfHFRBUxVCEvEL8zzUJ+&#13;&#10;Q1SNo4w1S5ukjzv7JmfhzLiddTj0uW1JYADdK07YrcFNdFWKfSxPoqU8MwhVm9yM3tGp3XPCth1P&#13;&#10;OXnnWSeef+6es39570VHHrltx45nnf3ivc+56Ozz9u29aNuLLz770r3bzz7//AsuOfuSva/gN9tf&#13;&#10;fNHeiy+54KK92y9+yQWvEsIny+FPOfeCF+496+R9+1558SUXnc2op5zF9Nsfd8nei15+3vnMsP3F&#13;&#10;ey/Zvveyvedsq6H79l66d9/R9zpox44TTz1pW/OgpmmOOGBH87Dm4ObAba94xVnZ1biPA7ddcEB+&#13;&#10;f0TTNpPmyPx8UPOs5pTTn3XGCSc+6/Ttu0/dc+ppTz3xpO3H87sJ/36efx3/Nv8fEaf5h9V/G39/&#13;&#10;P/7zx23BhmFopvx45KRt7sv/zoELa0Zo19yHnw/gt01zE/+Ovc+k+YWmH86antb84vT3m9OnP2ye&#13;&#10;Oj1p8rjp70weNv3K5Pvdjvaz3Uvb67s/al/d3dY+vTu8e0j3/O7W9srumvbPujPbf+ge2t5/+snJ&#13;&#10;o6eXT3ZPj5k8b/rN5sXTq5sLpyc0l0zvHC6cvn14yXTP8AvTYXHS9E8WR07PWxw0feTiju7v+r/s&#13;&#10;ru2v6Z7fv7R7RL+r+8a86W6Y/1X7q/Pfap89P7l91Py+bTu/efLV2asnfzE7avJHs280b5td0/zH&#13;&#10;2Z7m8lk//Nrs+uE3ZmcMV8664e2zGxc3zF60+MTskMVtsy/0D5xf1e+an9KfOz+of/P8C/O/nb9j&#13;&#10;fp/+ZfPd/fHzy/uD57f0d80OWnxqdubixtnvL66bfW9x1ezE4T/M3jpcPruT/z2huWp2dXPd7JvN&#13;&#10;jbNjJp+aXT65a/bJycHzh7bHz89sXza/pn3H/Nb2C/OHdAf1T+9O6V/dXdVf332h/2x3yOL73YsW&#13;&#10;D5veuHjctBueOj1jOH16/fCLU3H8k+aBaah+973wQjv+tmueNHLCoc1D2kP7z0yO6H9z8tj+5yeP&#13;&#10;7+9ojuvf1hzf726e1N8+PJl/i/kdw0fndw5XzO8aTpt/a3jk/NvDj2bfGT4/++5w4+x7w7WzHwy/&#13;&#10;NXts8+bZi5rrZ29vPjL7bPM/ZtNJDx4Pm79ocsr8dyf/fv7RyR/Pb5t8be56j2X1Iw44qDltP5Lx&#13;&#10;ZH63lAz5evP/kQXQOOSfEjKKQYbxRwaa9bLxZaAlG9148umqjPi75W/XsPZMYErIYc19u5Ob/96e&#13;&#10;3lzQ/rvmkHZv85eTfc3LJhc1D5xc2ry/eXVzSvOa5rbBf/fn31uH24ZH8+/Di9uHMxZ3DN/u7xze&#13;&#10;1N81HNuf2Ozqr2129t9qjuqfNHlM//rJjv5zk0P7h7YP7Z/Yntmf2767v6K9s39ve/zi5vaqxa3t&#13;&#10;1xa3t08Y7ml/Z2i7Owf38ZPmojU+2b9GEad3T6br9Mn32qc3X22f0ny63dl8pD28uaF9YPPe9nvD&#13;&#10;O9svDde2Hxre3r5leE976XBl+2vDZe3rhnPay4dT29cMx7cXDI9pzxoObfcMD2p3Dge0hwxN2w79&#13;&#10;5JuLxeQTi7b90OJ+7R8sHtS+efHT7W8ujmhfu9jZvnJxUvuKxZnthYvz20sXz2uPWjy5/VZ/RPuf&#13;&#10;+23thf0nJ5f1V05+pX/G5PL+zMl1/dmTm/pzJp/rz5r8U//cSQ/8gYvjJv9ysWNy+OKgyc8uftA8&#13;&#10;avG/mkcuPt38i8WHmwMXf9z0/XXN7f3VzZf6q5qb+yubP+R/39j/evPW/uLmHf0Lm3f1z27e3T+5&#13;&#10;ua5/XHNN/4jmt/sHNVf00+ay/p7hRf13hmdD/V398c0x/euh/K3N0f3hkyP7iyaP6j82eUQoX9R/&#13;&#10;fv9CqH95+43+Xe1jFje1Fy0+1d60+J9tN9zVnjr8uH0nHPDt4X7d05sF+BXHP2lOWJOM/XHCGp9c&#13;&#10;PcrN08HJ07oL+id2T+13ouP/VbeY/0z3D/OHd5+eb+tung/tf5p/vX3T/Jb2l+fva8+Zv7E9fX5Z&#13;&#10;e+L83PYJ8+e0R81Pah89f0J72Pxx7aHzHe1PzQ9pHzx/cPuA+X3a6fxHkx/N/m5y5+zjk6/P/nTy&#13;&#10;ldl7J7fO3jb5/OzKyadnvz75xOyyycdn+yYfm/3S5MOzZ0/+dLZz8v7ZoZM/nN1/8nuze5p3z25v&#13;&#10;3jn7SnPt7PPYlFuat8z+W/O7s/c3vz27rnnD7DXN62fPba6YHd28bnYgtuY27MxNwxWzjw9vmn1x&#13;&#10;eM/sa8NNs28PX5wthh/PHtAcNv+p5rT5Yc0V88c2N8+Paz46P6/58/nNzd/MHz754vy8yTfnH5rM&#13;&#10;59P2Yf0p7dH9m9rT+8+1r+oP6sTN00ZM/UxzD/bhbv79I/9uGV4wfc/w/OmvDs+bvmB4zvSJw6nT&#13;&#10;Q4aTp19fHDf9L4sd09cuHjB95uJObM1fd3f37+n+qn9l987+xO4r/and4Yvndq9YnNX9+WJv99PD&#13;&#10;ed3rhpd33xrO7+4e3gn3/E33neHu7rvDg6ffH46c/mA4YfrD4bTpj7BPrv//riY+ZcTT4Y1n8Uye&#13;&#10;zTNeyFk9s2cXB6/qD+xO7z8Dpt/YPrx/ZtvPu/Yf5x+c3Dp/yeRvochfQJmbodDH5rubbf2/aZ7X&#13;&#10;P7d5X/9LzX0WL2nOXVzQ3LK4pDlzuAwt/mr+vZt/D5zcPlzKvy9P7hiOae8c3sC/v2/vGn4ueP3J&#13;&#10;42xNzpZSuN56rdm2t404e0Zz1/Ar3T8Nr+++Orylg3+7W4b3dR8c/mv3e8MHuquGD3aXDX/SvQDY&#13;&#10;S4Y/614+/HV3/vCl7qXD17oXDnd2zx2+35083NPtGmbdYfzvgcN3ux8ubuu+tvj77jOLz3Y3L27u&#13;&#10;PrC4obth8a7ulYtruuMXV3f3W7yhO3Lxge45iy93r13c0/3B4qHT9y0OhncPnn6Anz/yv6n77vCq&#13;&#10;im79aQcJTUGqlNDhI1SBhGpo0nuRJkgVpFdpUqX3TigBRCkGItKLQFA6FoiCIIgUQXoTBPfMmpm7&#13;&#10;5pj8Nvcz917++J7gL8+z2PvM2efsmXe9a82aPWsdTGbxtckmzplcImBLiBLIwzYYJzmpZ5uIKsj3&#13;&#10;CNsQ2+uLgrZekPscr7mB/D9uiosYk0dMMq+Izkbh/a7wzOYgv6dXoh28H+SA40GiXEJe5EN+dDPt&#13;&#10;eazpjH3vxmvYnnwRcugBcum+HYgylDuM/qn+NC5Bk+1I4qiGIctb6tOsvF7GQnVnllIXZn/AbXoN&#13;&#10;NiDTe9LvoBA9AhfRD81HttcgP0IDcgPakD+hBwnokeQVPYdk1WtJLr2P5NU/kvz6LsmnOc2ts9Ec&#13;&#10;uigtoQvTGvpftJUuQXvqCnSkrkNn6rY0WvelMXoi3aqX0916B92L0eIX+gbdpi3doNOzlToXm6sL&#13;&#10;sXE6jPVDaYfndbCtnX6bDdJRbKaOZzE6Bb+h0/Ewk4kPMNl5F5OCtzUPWStzkbUx37IOZh/raTax&#13;&#10;YWYtm2ZWshVmGdtmlrLjJppdMh+zP8x6FmK3s+z2IAuzP7AIe41F2j9ZNZuWR9p8vInNybvYbMjq&#13;&#10;rHy6fY2vtLn4FpufH7LF+SlbAa2gNr9l2wS1fwQZsBiZ0NX24mG2B7+N7FiDLGlo2vAnCR4l+S3c&#13;&#10;t+GkLNyfhVMn8IL/P144fiR/f5/XI/1T+usjmBS+/miOJODbMYhvf12Z19FleGFdlKfW+fkjyM4v&#13;&#10;4grwO0jJ40AHY5l58DUbCZ+z9yCK9YJlrB+sZINhDbZtZEPhU9YfX3eH+aw9TGLNMdapC++xqtCG&#13;&#10;lYd6rAy8gTFPaVYOymBbeVYfqrKWUB/jotasL3RnI/D6STCZzcPvXg5r2VrYyjbCfrYNjrFdcILt&#13;&#10;hu/ZBbjAUugbrKx+xF7Ve9AnfMh+wjjqS1xLb4bUbBWkYnNxRvwQntJBcJ2+C6doa4ijDWEtfRNm&#13;&#10;0TdgCC0P79AIqE3LQWlaCXLTSHiNVoOMtBakxdVbStoCBG0PjL6Hx/chhE6AV+lIsGQo3CID4TTp&#13;&#10;D3EoMXi+kAyBD8lI6E8mQicyB1qQFVCfbISaOPvWQN80mRyGr8k3+L2noAG9CDPoXfiGWuxnJl2H&#13;&#10;ldSTWSN9GP1GIOjNn9c7u/WiWwvi4Tn/nl0luo/8T6vEv77ur3d9DmXBZrdKDCGMp6WUp6Yp+F6S&#13;&#10;kvdBqU1CUFLx3ni+L/h+co/CZ3Mi158dhe9pGiWMogCJIU3FpygXSU2RkZYVtWguMYwysY5e5qfo&#13;&#10;F9zS2bwQ68jrs2K8D/uDzWC72adsOPuKRbAz7AG9ydbSp6xNEAmHyJ/sbXqLraNn2e/0ACvHYtgI&#13;&#10;NhM/05c9YQ1Y8eB3ETabn8bvdvdw96qN98yE976EfXD9eV7U/q+nZ+5ZwV/jT/w3ad372k0KNR/T&#13;&#10;6gmohZL87CRPw37mf9Lf+G/0Pv+RPuWHqeHbaAqxiqYVM/B52iAaKlrTwqIyLSny0nKiHS0oFtKX&#13;&#10;8enZY87YaV6Wbebvsul8PqIbx0rzHawG38ia87WsE49m/fgcNpp/iE/eBrBlvB3bwKuzfdzdtwT2&#13;&#10;wj1BaZ7EE5Sq+N7/+gQFf7sGt0Jdxmjw+eKzT1Dc/ydL/tszlN+/Sfs/Wod7L9F2fPxaJCBUmLje&#13;&#10;tmcxfDCL4lPYJL6YDQ6ObCurHxztLWZZBn6EhfNprCWyayBPhVgcoh/xUXQTL0P38uvkII8iR9Ci&#13;&#10;DvO85DbPStKItKSwoKQqrmeqiuwkUvQkEWInKSIEzSoaIpMW0uv8PD3Cc7KPEbMP8KllY/4Dy8ND&#13;&#10;+D1Wie9kPflotjCIZHJzzGdRUhzzLdPn2F2yiF0iU9lpMpodJ4PYl6Qn20E6ss9IK/YJacgWkxps&#13;&#10;JinPxpJibCAJZZ3JK6wxsbQSuU3zk1M0hHyB65jl9JbNh+LWNiNIfTKCxJJhJA0djLKUpKYeCaHN&#13;&#10;qaDrqSGGPiENmLvvi+CYz6JEhJ7lmI9f1wSOlSRFSHuRDyUTeUekQQmguJXtn7iafmobI0veEI9t&#13;&#10;AfHIphC/28u4It6GceB4XAE0wBVAenzCdpLdsVNRItlt+zCIVmqylxYiZ2kVcp++RQTrQbKwEaQQ&#13;&#10;m0bCWRSyejVpxDaRtmwPeZcdJQPYD2RkUEsOtV/JOXaGZOPHSTO+h0zisWQHjyaX+XSSQgwn+UU3&#13;&#10;Ukk0Iw1FJGkjXN+Tm4M+yxIRRijx79/nOP9JaAfSVjTBvYJqpJ0IR3G9dr13o3CjcaNyo3OjdKPd&#13;&#10;QyYHR+9Q+JWcRy5FsZfoFpaTfsNep1dYDZwrmtNUvDPNxfvTUmjrNfg02hrPp/LmdDsvS3/hmSgR&#13;&#10;j0lOEU/Kig2klphEmgvXjxfBSZ91iYg9y0kfz1qIoosK8hA3mrG0Dh9CK/DeNIx3ojl5S5qO16OW&#13;&#10;Vab3WDH6M3uNHmUBuimIjrM4Z3nOAp0lOot0lukstDvtT76iPUlW1oVkY1ORiZfJq6wsTc0mUspO&#13;&#10;0Uc0F/uVdmXx9FO2h95gq2m+IJrJzau/W26QVgm88jFskoBSQbKKXuNr6WkeQw/z9XQHHtfxNXQR&#13;&#10;X0kn8Cjan09HFFfTvHwPvY6jW8eu4ijdaCn7ITh6h4JDw6Hi0BnM2pJZbDhZz5aRoyyOXGNXiYvN&#13;&#10;nrK2GKGso2fw01+yCmwdG8mms72sF/NYHVaK52NduaIL+Ekax12fXgTHfBYlxTEfWze3O47lIi5e&#13;&#10;W4pWMYO8JUaTlmIIaSX6k9Y4G7YWXdA6nbU4q3HW46zIWVNmtKpweiFoZc7aHMIO6Y/oRNTEEtTC&#13;&#10;BpR9GJPFB5EYRAOiBs0tMtBw8QvGZe6eLwIdnz1JoeNj53PLxVopaKT4g1QXN7HnF0ltcZbURSTq&#13;&#10;iWOkvtiPvstFmS7azIxRZx2MPodj7BBDL/EzdDenbBb/F3uHN2RhvD97xGazHWwDG8K2s7lsH1vP&#13;&#10;DrIv2VGMfY+xO3hk/BDLFoxo5mEc1xVjGBfXufjOxXku3nNxn+vTP9UqSyfwKgvuFP/fqLl1guOE&#13;&#10;48agYLT7G/LoMZ+F/BpPU4mhNKPoTnOKt3DUb+DOcqI2knv0PjMSefOsT/Kt6s2E0efGvavS/CDL&#13;&#10;gTHpS/wY+x11e4Edwn/j2OfIgAVBDhxkZdlPuOpxK5w/WTvK+Cs0Jd8fXPO5tV9DXonM5CWDEauL&#13;&#10;XF0E6yJZF9G6yNZFuC7SdRGvi3xdBOwiYXfvf7J1pU1ASQRXPtUwto9gh4KrkeTWq6+5pPTqe4sG&#13;&#10;CT3Ojz4wK2Y5vIfRyk5SQgRoDtEYfdtiepNfpEd5XlwpdMJsh5WsAT+H2k/Pb+A67HNcjwxmy4Oj&#13;&#10;dCN1Ix7FFuEKoheuJCrz3DwVb8xPsRG4wvgY1zlHeC72G6483Aokq2hEi+B9IsSu4ArFrVTciqUm&#13;&#10;xqGuLy9Cz3+3hmfjGB/TigmoZceZdAhbyToi7xuwaThzjmGF2SCWiXXHObg1u0vrsDM0gu2neTHq&#13;&#10;SM0m01dZ+H+bkXuzt8le1jT4VMQ9HUmBVkLQWp6g1fw1Iz/A5wNl0Z8OYcnNIZ8lSXHIxyoiAY1s&#13;&#10;JDWbQjUdRh/QHvRX+jY9QxvS4zSS7qElaSzNTaNpOjqNKjKE/kY60u9IbbqVhNGFwSgugg4kHTCS&#13;&#10;m0r7kG2YSXCVdn8moruCEV0EIjiFJjcKvtaTQsHH6NUEFF4K7i3sx520Q3DJxsNI+z2MsUfgsnV7&#13;&#10;Dsnde19LSfXeH1ujhN4XIK63rtcXIcz+DudNSj3D5NVVTRX9VHfUn+sJupeO1UX1GX0PhNkGZcxo&#13;&#10;eNc0hCUmD8QbT4XgHnB1u1ONtivVSJRquC+c0p5RJ41Ui00+6GoaQ2kzFj+7A87oBxCri+N39sHv&#13;&#10;3qyraE/n09VNiJ5lHsEv5hIUD6KX3Kj5Wk0KNR/T9AmopSBupG7EX2Dm1Z+YhbXbzgyO/kV4MV+r&#13;&#10;ib1/1ov5Y/O9WAN9H9rqk/Ce3gpD9RKYosfBUswM+1w3g2O6Ivym80CYUWqA+UntMXtRx2tUSztf&#13;&#10;rcX9fzfaTXaq6mkXq4I2Vv1qDqtV5lfV2aSAgqYY3NGtYKueCKP1Lsw9uw/JrUtfW4looNLw799X&#13;&#10;882wza0bCpEMkJM8VK+SUyol2YM5deswkytWrURON7ZHFbO/qG3mT9XDZIG8piL8rDvDYj0bWuv9&#13;&#10;kEM/hitQVG+Abno4rNb1gsh9rSvAZt0UonV3mKZHw3C9CHroTYj4d0FEsqM13YOe+iB8ppfDY/0B&#13;&#10;VDbtYbJ5E340paCAzQPv2yxwzLp+vQg++YxJRPBZPvn4+hGye4bW2g7DvIHBJA5zB74yyh414228&#13;&#10;ecVeMCvMHfO6IbaeedV2MgXsUBNuZ5ja9iPTxm43ve03Zpy9YqKsMptsJvuNLYVZY01QrqGMeCEI&#13;&#10;PK9F1UrgUB5y15Qyp8zLJs480BvMD3qZ2Yl+NFqPMR/qQaabfs/U1e1NET3a3IRVZgMcMYPgnqkC&#13;&#10;WVDL1exN1dseUkuReccwu8ZZ2C92njqELNxgv1Xz7SP0LaHQzTaBpnYKvGEPoa9OobPZejrEztfS&#13;&#10;XNbu/v9US6ucgFKOIDfaY34JM++RGN2RfKbB7tBR9oAOt6f0GXNTDzfU5DY5zXFdyQwNItbd1NQD&#13;&#10;zDv6A3w90czSc81avdLE6Y3mrP7SPNKnTXrjRn/BLDfx5uUg7xz/HA//ydbjr8wdEh/odqSRboWZ&#13;&#10;kaUxHyE1EfqSvQWbgrOhmxUfwYXgLJlPVzNVcdbspDfpibp3cGY+i142gDNzWTMGuuHM3N68C63M&#13;&#10;SGhm5kFjsw4amX0oP0JTcx9amjSIahiiO0znNF9ravIg6iOMQ/+AjkBtLLZOK65Pyc2nv1sdEgf/&#13;&#10;/vLcvlcqj23Oc79G3EhamlS6qbmLI/weZSc0MSughZkI7UzPIBpLg3GKxDnsTDA2GYWztputnZU5&#13;&#10;a3NW56yvKlqhs8Z7pmrQOleZWBhtbiGaYTq5kfB9bKIHDgLxv8xhlbTVEfqsLq236tf1fJRBuqxu&#13;&#10;oSvocF1NZ9RuJnYzspuZ7+iWOFMXBTdju5nbzeBuJnczupvZHTKX7AT1rZ2s9trpaqOdpT5CfzQH&#13;&#10;33cxj4v2XIR3AiO8KIzwumCEV8qMA4ron9KP4FNdSo/TA3R7vUO7fv2TrdD1zXEpE+lmGsAgUw7G&#13;&#10;mAIww2TE+FZAjPkD45/fVLw5o26Zo+olHHk1+4kahbHQbszwdkh9gVxynHKouFjYxcRLTW7kXgN4&#13;&#10;ESP/uxU9O3v7VuQ/4XFrl1lQgXSEUiQC/oqHXPzh4hAXj7i4xMUnLk5x8YqLW1z8kl2HBXlVQ6fT&#13;&#10;lXUR5F9NXUZ3QO59gBKFXNyBbT8FOZBL1zNCL0E7vWPOQ6T9FhbYg3Abs+irJ7ufeV7r8rlxHeNh&#13;&#10;ZtJBdqNVaXNX1TMXVVfzvRqLlrPS7FIHTKy6Y1aqYmgl/ZAXW7CCwnHDxcsubg6xq9VejKMHYjxd&#13;&#10;FK3Gfd+L4Iav/US/8iw3fFw6J1hFCaxe+N1Gqeu4yjmPFSEnMAf4IB6XIefr2mglsd5kgzmuOpgb&#13;&#10;KrNJAyd1GZiuO0I9PRfS6SNYc0Ixwq2se8EoHQlf6kyQ0jxUTUy8ijbbg4gdQuQ+RgTHIZJdzA+q&#13;&#10;JvqjwuaxCjEh4FBagzF1dz0MY+z18AfG2vshO8berbCmZTGuU37WWTEmd7G5i9GPKhqM2V3s7vqd&#13;&#10;3F7775b3rNf2sS+bgG7WYAzUEmf9EN0o+BThMNaVnEDLuABV7H20lIBeakJ1ffMGetGaOrdppCNN&#13;&#10;K/226aSHmt56Ps7hn5vJ+juzWN8zmHmIcVS5hBlcB2fwF8Exn0VJcczHyF89xGD9wGdaB3vuYpBT&#13;&#10;urG9qrvbP/RoGzALbSazwRYyB20F87NtZJ7YbiY9GWtKkOWmcTCijDIDyADTjzQ0fUhh0ysYXZ7V&#13;&#10;7yK6nZLdt/haThz9sxzwsQlN4EBa4uaUUPuZCkcf0QhtqoddoCahfa1DP/It2pvzI26ucXOOm3vc&#13;&#10;9c/LbIp3+U9kgflaq4bfWICHYmXbb7afsCivkT6iPOkp2mLF2xjSEXfEWonTpAHmntQQhWh53Ecq&#13;&#10;LnrQfGIyzSI+oWnEPnwafIp6/Dp9yJ/S27gndB7zUo7ySmwL5qYs5WMxv2ct7jOdYBX5U9wJwFoJ&#13;&#10;VhefPA/iQ1h08Mnz846eY1///c+hkSjPmweVqFO/Uuqvb/3vTxQ4aYvNLpYIw521h5hrcQ1r/s4i&#13;&#10;Ql/bASIOJS3pLVqTLuJj0kLcxl24UrQo7hVlENtwn+gR/YEXZ5/xbpgTFM3a8XjchaWc8+KYp9OK&#13;&#10;f4SY9MEn6uXZQV4OpQbby8dgxs4uzNy5jxk8eTGTpwleORLziVbztxHNnOwGP0e5WEBfEw3wPgI1&#13;&#10;sZNUET3wvq+Rapj/4fpYR2R5bgv5T3Ep0QYY1lw6Lv3/hdY/N6/4cgL7+pDMWEeXKFnwPFEiWDpd&#13;&#10;l6XSHTA7dhgjei6TEMMewVfsNtZxXoFb7Cx47Dtg/ACk4DvhJb4b0mBWb0Z+BEJ5PBTBTN9y/B7U&#13;&#10;5EQ35xl1J15E9+VV9QdYvTqWd9fj+SA9gQ9GGYEyGl9/qMfxGXoUn6+H8Sg9gC/WWHOgO/MFugO2&#13;&#10;teNzdR0+SZfjw3UR3kuH8vY6M2+EVUHVdAgP14IX1Q9Yaf0Tq6T3szexHrCBnoGVQ+NZCz2ctdTL&#13;&#10;2QJsP6N/YTmMxzqal/hbJjNvYgqglOEtTHXezjTlPUwHPsz04tPMUL7CjOXbzBT+DdZmXDVzOJjZ&#13;&#10;PL2dyfPbKTzcjuNv2mG8KWbDt7UdeEfbGGs/IrEmpA4fiOdTbQu+yrbiu21LHm+b8xu2ETe2Js9A&#13;&#10;KvL8pBgvTbLzSKyRrE3QbIlm++0fbKS9zSraC8zDjP7tWM02yHzESpoJ7LbuylbrSNZeZ0L9uMo3&#13;&#10;J8nPLd+vJ85Wz1bRJPo9TjYmcKsFyc2qQCjKX8fKkIdVhLyYuV0QpUDwWA7PI6AwC4cimM1dnJXG&#13;&#10;bO7XsYKtNFRnZaEhZna/zd6AXqwmjMEK54XsHcwU7wd98DvDWGash32kYuiPqjfdp16n65Uky9Rh&#13;&#10;MkctJPjEGSvRRmFV2nR8PQ8r1aKwYm0ZVq8tI0vUFqxkO0pWBeUMRq1nUa6RWHWDfKYeky3qKdmm&#13;&#10;UtA9QXmNHlZh9KSqQM+pN+lVVR/rmhvRp3j8U9WhHrZJFYnHcGxrTFNBb5oHptKKsI6+BYfoALhM&#13;&#10;Z4KiMVi3ewCKsjiojVnnnTED/QP2Ocxi62EGZsFPYmtgNFsJg1gUZq3PhLaYbd4Qs9+rYUZ8OOuA&#13;&#10;n2uOeNUN4vifms/+PtM/m9frKuD/mrESPbA/n7n3Ep+z+Jz4I0HrQ0mA74LzmHPvNBWFvR/HmkJf&#13;&#10;VhveYZHQFLVeE7VdC7X7Jko11Hpl1HYEar0U5vKHoRTA8zzYHorXhuJn8rFayI6mQSmDdQBVWA/M&#13;&#10;8X8fawDGQTc2AwayRTCKrQii6NB0qDp0HcoObYe6Q99pwWnDacVpx2nJactpzWnPadFp02nVafcv&#13;&#10;Ld8Lat1p37HAsSGRGY4lji2ONY49jkWOTYnMcixzbHOsW06isQ7fsW9pkImOkY6ZjqGOqQ3IOKyd&#13;&#10;HKtykDEqHQpHMXZMsGbfw5juKcoTFIVrxd/xmBI/k5FMUfmx9jKczFN1SJRqg+yfi/05Rk4oSx6g&#13;&#10;RWSGLrQqVo/3xd8EWAV36U/gPH12rHOoyVLrnozraUzBOvTqX6JX/xG9+k12Dj37OXjCvgfDjge9&#13;&#10;u+D7IIDe3enVSfJ7Ht+3JOV5fIbGJ3DwXeI85C2s69pPP4aFWLfRh9aFN2kByEkD8ITcUifI9+pT&#13;&#10;sk99iHprj79aUB4xzIR45iEzVBqsY32JTAy+DiDOjIxXBGta3fGpHReUlFj3mp3gGp7EqMpks6pL&#13;&#10;dqimZJdqQvajHFXN8ftbkwuqE7mp+pKnaiwJwHSSBhbh/tF6kgP2kLxYx1EAzqBcIvnhOskNd7H9&#13;&#10;AckCj8ir8Ji8jP1MB5xmxVqRAlCAloUKtDY0oe9gfewwGE8XQzTdCVvoaZiJeu1KL+D7l7Eu5CrW&#13;&#10;l3yNtSbb4E+yCm5jDckvZDycIMOwirM/bCU9YRXpBnNRxpNeMIwMgn5kNNa4zYBuJBreJbHQncRB&#13;&#10;L3ISBpLLWINyDppgLVwkOY16Pwuh5CK8Qm6BwLo4aUOwVjsUa7XL6Uh8Fu1qtb/HWu1MWAv3Fi2i&#13;&#10;F9L8+nRCpX7izPWf8l7PG437/imROUgR/Pv3p8TNsO2v/T23m3TEFrVrbCo7xd7CHaevTTP7malg&#13;&#10;55g8dqB5yTYL7lBJcwX3Uxbgvkp97fZX3D6L22/phr/xMNLmBrcP4/Zj3L6M259xK7OnuCp7Yjfi&#13;&#10;bz6cxN9+cL8BURB/C6INPLDz8Xchvsffh8iEaLbTd+w6lKf42xF18fcQVphbFutHsV/JjZ5vWUmh&#13;&#10;52M7IQE9rOiXK2CNXAUfyY2wUu6Gj+UBiJFfw3YZDxmUhdzqJV1MZdARKpeuoorqmqqSrq0a6Vqq&#13;&#10;s66mhulyao4OU2t1DrVLp1GHtZQn9A35g/5RntIH5En9uTym68tFuqqcp8vJubqUXKCLyGU6v1yn&#13;&#10;c8rVuo5soBvLxrqhbIbnHVB64PlA3UYO17tkjP5WbtIX5Tb9UG7RTMXq9OpjnUvN10XUGF1S9ddl&#13;&#10;VSfsW1M8VsfXZXQhVVBnU9l0CpVWb5fXYJ28CMvkzzAPZbq8BBPkdRglH8EQ+QDc2JNbQ3/3jI7d&#13;&#10;ifz29dcC2xy/C5OiUBzSqiowTX0K89UmiFbb4BOU9WozbFUbYK/6CA6oNTBF3YLx6hpMUFdhujoH&#13;&#10;s1U8zFLH8fwrbNsDf8hqcF3WgZ9kCzglG4OUecGq9DBVbVRj1Do1VK1W/dRa1U19pt5Wu1RLtU3N&#13;&#10;xpaFarCagVdMVlPUJGyZgi2z1DL1OhQE17fKCT3NQXbAZtUP7qmecEMNhItqKJxBOakGAf5OAexR&#13;&#10;AiKVVOHqoSqtbqiy6mdVSZ3B16GgZH4g6jUIUZkgvcoI2RTuxqtcUExNhBg1E7aohbBDLYedah1s&#13;&#10;U1sgVrl7JbfufPtJyrp8zdZJQCQvqaHbqPnwvZwCx+UYOCSHwgHZF49d4GvZEQ7KPTBLxsECuRmW&#13;&#10;yxi0w9UQKz+BLXIt7JKxECcjkdP59RSZRw+XOXV/mU33khl1D5lG95Rc95VPYDByuS9eV01W17Vl&#13;&#10;ebSl13VbWVJ3x+Mw2UI3Ua4PyY2Uz+OkkPJxHJiAVATu9Q2XLc0HsrHpJ+ua92QN866sjFLGdJdP&#13;&#10;9UiZwRyXWcwpmcP8JPOZc7KoOSO7mIOyv9knh5kdcpTZIMeYFSgz5CQzVc4zX6EXCqh4beR59Eo3&#13;&#10;9WP5u74nn+jfUC7IRzpe7kOPtEsXk1t1QRmr88pPUBbpAnKWLixn6DyygrnmNTKZZW2TTUaaVDLC&#13;&#10;UFnSgFfYKC83Hk/pLPg9/bCPbfDat/CaprKqqYdSHc8jZE1TVrpxJTf6PhOTQt/Xzf4g+gx3x2qT&#13;&#10;+2a/55k4j9m9Xma7xytk93ll7VdeFXvUq23jvYb2vNfUXvea20deCxuQTW0mWc/mkdVsmAy3pWUh&#13;&#10;W05mthVlKltZGlNZuu+zpoZMaWvIDLa6zG2ryqI2UpazNWVN20i2tG/LQXaAHGtHyhl2glxip8s1&#13;&#10;do7cZufLQ3ahPGsXyPt2rrxnp+H5VHnQjpeb7Ai53PaWI20z2dfWlp3x+1rhfevbkrKdLSR72Oxy&#13;&#10;oE0rh1jjDbV3vcH2otfH/uB1xTG0tnFeXbvLK2e3eXntVi8VHqXZ4d0zu7yrZrd3zuzxvjX7vP3m&#13;&#10;S2+LOeDFmIPeevM1nh/34lCOmG/w/Xgv3vzknUJeXDc4k5h58ppZJi+ZVfKsWSO/MZ/KQyiHzSb5&#13;&#10;uv1ElrLRsrBdLnOiZMTzdDZKhtjZ8iUcr8MmuXnh211SvPBZ82mCVTYlBUgbGUb6yDJkpKxKpsom&#13;&#10;ZK7sRBbIvigj8HwSmSFnkwlyERkul5BecjF5R84jzeRUUkuOIpVkP/I6Xl9INiM5ZE3yiqxAhCxF&#13;&#10;nnph5IZXhJz1ipNjXlmyx6tKNnuNyHqvA1njDUQZS9Z500iMN4/EekvI595KfH8N2eqtQ4khW7z1&#13;&#10;+DoW27eQTd52csXbSC7je/HeCnIQP7Pbm4DXDCYbvW54TVv8TBPyhVcP36tNTnp1yAW8102vFXns&#13;&#10;dSHWG0BSyTEko5xJQuUyEibXkQi5ibwpt5PmcgfpKreQ9+V6HONyHO8MskQOx5ipC1kpW5Llsi6+&#13;&#10;jiQLJa7oZEkyBzU6VxbB88KIT16UXIifwzAyAdGcpD6Nkw/JevmIfCItWS1T0k9kOrpCZqCLZGY6&#13;&#10;VZant7wK9JJXnp71ytDvvWL0Wy8vPeblp195o+mP3kh6wetPz3vd6M9eB7yuLb3htaR/4LXzZGn8&#13;&#10;njJ0nSxHN8qqdKtsSHdKd7/k5pnvYZLimc/CzgmolCBp2TmZil2XqdlDmYF5MpQRVZQFVBGWRu2i&#13;&#10;F+UeelYeo7/I0/Sy/IVekdew7Ta2PaAnZFkWKp/SFPI+FfIGHi/R1PIszSS/o/nkEZpHXqU3vdv0&#13;&#10;Dso9lAfeXfq794A+9h7TJ94KVkGuYhXlJyhrWSX5KR7XY9sGVl5uwfNVbIhcygbL5ayzXMFaymjW&#13;&#10;QEaxWnIOqy6bsSLS9Tu50fXtNCl0fey7JqBbkszjj+Ryfleu4tdRLslo/pOcx7+Xi/g38iIHeZ4z&#13;&#10;9R0ev+Ke3IESi+erOFGleIRKz99VqfkAlA/UK3yCys5nqVCOa2kepQ6wduoIa6m+Y23VWdZRXWad&#13;&#10;1U3WST3A9ieshcrIC6ssPEZm4VEyE58qX+FjZAgfIi3rKzl/T7biq2Rzvk7W4R/Jqny5rIhSDtvC&#13;&#10;sa0s3yRL87zK9X12cCSM5MVfqTsp9kCcOAKx4iQsEadhojgDA8WP0BFfNxaHoKrATCmxCoqLGRAm&#13;&#10;hkIx0QlKi/pQWZSD+iI/vCNehV4iFYwQHKYLraKFVJ8JT+0XoE4KBpdEWrgvcoASJYAFakAg0Bp4&#13;&#10;oC9o8SH8LqLgV7EeXB8eiHggga8gbeBzyBSIhtcCkyF7YABkC7SDVwO1ICTwOn4mF9wUKeEH8VR9&#13;&#10;IW6rVeKqmiKuqH7iN9VS3FdVhFEl8H55RShkE6Uhk6gNGUV7yCwGQU4xFQqJlVBGbIVa4ii8Lc7i&#13;&#10;ODGyF7dgtbiDGNyAs+JisB/JzUDfgpNioM9Pn4FVAvv1G4Hduk5gi24UiNGNAx/p+oEFunighb4i&#13;&#10;humfxCj9g/hQnxRT9AkxW8eLxfpH8Qmer9VrRTMdKxrrLaK13ine0ftEJ30Y5QSen8e2zoFsuncg&#13;&#10;ox4ceFkPD4ToDwJMjwhIGBK4D6MCd+BoYJJeEViil+H91gRm6tjAZP15YIzeGHhfrw/00NMC/9IV&#13;&#10;Ao1028B83SGwTHcLrNT9UIYHovXIwMfa9T25EfatOCmEffyHJNh4eXJYLuON1XLWSEWzBTIjnyZz&#13;&#10;8EmyIJ8sS/LpaFnzZE1sq8cbSQ/92CP2jjSsmwzwPmiR76OMkSnwOsKXyKesoprDaqkprLEax5qr&#13;&#10;EewtNYg1Uz1ZA9UBX7dlo9VCpuUkngpa8DIwixeD+Tw/TOO5YDzPCmN5epRUMJF3UBlFMxUq6qnC&#13;&#10;oiYy/U0VLmqrN0QDVVO0UE3w2FJw9ZCnVnf4q+oJz6kMegwuSism3lDAb6h+/Lrqi15qNXfjS24t&#13;&#10;+ExOSgu+jrok+CeBe8Pr0Tq7oaV+AyXRU6wWq+ELtOQs6B1yBz6EIoFRUCIwBEoG+kHxwLvwr0Ab&#13;&#10;yBNojF6jLh53QP/AHngvsBk6BjZAqwDmdqLUCKyH8IAHudDTBcQpeAU91UpxT32KnmSjOKu2iJNq&#13;&#10;qziqNos49GTb1FqxEdtTobd6BW7h8Te8/px4rOLFQ3UUj/vR230hCGxHz7RJvIyetBmMDvYzufH1&#13;&#10;eZwUvj76JxPwzUIakot6m7iNfuCJ3iPSmcMit4kXxc0vItzcFhWNFJVMSKCCyfpfvF17dE5XFt/3&#13;&#10;nPM7RKPxSjWiOojIJPGqeESmHiEeEapETEIYmSJUW3S8ZunUQoNE6hGvoiIeKYkhoTNpiBHasWqo&#13;&#10;WqglnlOmGFqqMk2/y71n9pcV65tZK3/nj9/a53zfeeyzzz47e/2+m3PR3Q1DBzcGbd0haO4mws8d&#13;&#10;C9uZgHuMS844/N0ZgzInkePRCOzhWOQdN98ZjWInGUec8fjSScM5ZxKuOem47czBI2c5XGc7mrin&#13;&#10;EOzeQIj7Izq5hufy10Pc5nqs20bPdCN0tttNr3I76AVcn+4G6lQXeoT7GHHudXR093K/jdx/KZq6&#13;&#10;89DAnYZW7lR0cSehn5uK19yRSHHjkOZ2w2S3LaMxlwnJ7kO+C/GGinbPqtbu54r/10ZVOsXqDsfF&#13;&#10;a06BusAx8qSzQ5U529R+Z4va7mxU65216kNnjcpyNql1zlb+bKcqdAr5+08Z5aqA4+ckZzUmOHkY&#13;&#10;4xRgGMfDWEZXjokRzm6EOcUodG5gn3ORY+A5bHTOYKXzJZY7xzieljL2I9PZAa/N3qqJQlF0zsTj&#13;&#10;kumDK6Y7KkwnnDfhOGnao8y0wxHTEhHUDuHUCS9SZ/hRFBwTg8dmAO6ZEcg257DUBOul5tc600Tp&#13;&#10;1SZGbzZ9daHpr4sZRSZBh5t+OsL01FEmWscyEkwPnWi66mQTqVNNiB5vgvQb5gKCTBwCTBQ0z+24&#13;&#10;rVDJHnHXbYbLbhNcYQ8ZZ5oxXsJQ1qmvaYVepg16mjCWndHH9MJicwjetdT1ifDFlNpOhO+8JNdY&#13;&#10;PJymWqF6NQ3VKylW51IfXUi/0Qeph/6MuuhSas+yhV5LA7CaopHNVl9G4VhIoZjNO5HOciK1x++o&#13;&#10;FR6QxkMKwHVqgrMUiBP0Io7SSzhMIThEHVBGvcA3D+h/UWt9l2/ieUBh+hdGH6uljreC9CgrUKdY&#13;&#10;AXqiVU+nW08xw/oB860rWGRdhlfHurakL3rUZkmfndNqYovie1VGilegxEgYq0J5y2kiFjvEMhSI&#13;&#10;lSgSG1EscrFf7OJ6IbaJIuSIEiwVh5ElvkA9uQpSLkOVWIHvRTZusawQGTgjFqCe2KP+aZWqu9Zx&#13;&#10;VWl9gUrrEh5bd/Cj9Qj3LQ9uWqQvWlpXWM/rfuIWeovL6CGuIZTLQeI7NBY38Zy4igbiG/iJr1Cf&#13;&#10;56vP80JMrdaxrm3r88PabOuzfGqNl0byLekfqHoyRWXLJ2q91Ngq/ZEvG2Efo0Q2xHFZD19LR12Q&#13;&#10;Cu/JBMyVcZgnB2CJjEam7IQVsh2Wy2Aslo3xbzFGXRUp6msxQR0X6apMTFRVorOKVUnqhCyXR2SJ&#13;&#10;/FQWy72ySO6QB+QGWSoz5edyiSyTV+W78qb8o7zItTMyW/5DrpMn5RZ5iluelQXyT2qB8upa1xb1&#13;&#10;+WNtFvXZO7/GW0MokiKVv+yslOyhPKKvuidGqrPiDbbGbLVXZKg8sV5tEvlqnTiicsQ3LO9zndif&#13;&#10;m2Kf4IgsuuO06I+rIgE/sM8/FUnwk8kIlimIkL9FjByFobwTqTIWM2QUMmQk1vAubJIvI1e2QJ4M&#13;&#10;xDYZwDtZnz/z6nJflcifVbl8qk7yTp6XtrouK9V9+VD9JKtUFY/1rkxFokxHd/kWghgO++8tMRGn&#13;&#10;eO6/iMHIEz2xWoRisWiMueKJmiG+U9PFGUYJl3PVfLFMLRUzeR1j1QExkNfbQ90RYcoVLdQLsqGK&#13;&#10;lJbqK6vkSGnkGKnUcOmvBsim6lUZrHrJtoyOqrfspeKqdR1U452tmYfKMpc8qVThSWNMpiuedOaI&#13;&#10;pjGn9CbdZtjVmEW5zBXlcvkgo4RxiNsc8Uylo8wzlTOXVO6ZyEhl7DZ/9RSZAk+p2eopNzmeE2aV&#13;&#10;55jZzPVPPPvNQc8uZlm3mBOeHHO6eu6sOv+l0HdKa/M4nz8erLaSpGb8JGEgFdi96RN7OOXZ45j1&#13;&#10;mkLL7beZ+ZtB01im2pOZ+RtLCXYCxdsxLMO5HsyMYAC9Yytm0AK4Twvu2452MwvoHeuQfdSU2AdM&#13;&#10;sb3L5NubzUf2GuZ6s808O8tMsT80Y+y1Jt7+2PS195hou8T0sE8w33vB9Lb5hlP7e5NkV5l0m2i0&#13;&#10;7UcD7WbMOP6KujEj05Xn724PpVftZBpsT6IkZiyn2LNpvj2XGcs/MHP3Nu1lFq/ETqK/MTN5jBnO&#13;&#10;o6xXqd2c9tkNmOEzrEel2cJz7LFvmQPMQX9mf2W8+u5kbLfP8HdXTI59h7ncR2YmyzT7But70Yzg&#13;&#10;dsOYr06wD5vh9j6TaO8w45nfnsZrmcfry2C5hutb7J08TlH1eHUdb3wRpbbd9/nG7Joz0pP/+u8y&#13;&#10;Kxk5jHWMDdhpPsJ2swl5Jo/xMed3/Ri9Oad7HVVmEirNfJZZMNymAe1CC/oz539F6MMykXZiMm3A&#13;&#10;HMrAIpqF5TQWKygeWRTDGUpnLKYwvFedpYRiFpffoQhMp454k17BNG4znWIxk4ZgLo3gdsk8xu+x&#13;&#10;hMdZSAsxj7K4zRqk0FoMYhlFmQih99GcZiCAJsCfXsfznBE15d9Xg6kb56LetdX1DvhOWG074Nuf&#13;&#10;zJqI35JCaZgeSAmaPVpPpX56DkXr96mjXkJtdAZneR9QY72I/PR7ZOnZ9IRt8DPG0U+Ip0foxojg&#13;&#10;cgg9xsskdDNqpBtynwbUVvvxGM9RT92IxwyiQfyulwQdVT3XazrPdNF7zQv6kCF92jzAt+Zb/GIq&#13;&#10;0IQugp8uQRxdQzLd5rkeYT4Z3rcAncn6rKAolnGszyg9l8brdJqskyhd92fZhSbo1jSadRjM80dr&#13;&#10;yVkkUbAW3Besmz/9B4Gs/1Oj9G3TRJ83bfUxzvUPmlE633h14uacgXrfOUP0zHr/+4zbM/9V/3ev&#13;&#10;o+8JuWfWlTVvovkvAAAA//8DAFBLAQItABQABgAIAAAAIQAIvg0VFgEAAEcCAAATAAAAAAAAAAAA&#13;&#10;AAAAAAAAAABbQ29udGVudF9UeXBlc10ueG1sUEsBAi0AFAAGAAgAAAAhADj9If/WAAAAlAEAAAsA&#13;&#10;AAAAAAAAAAAAAAAARwEAAF9yZWxzLy5yZWxzUEsBAi0AFAAGAAgAAAAhAB2ryi+ABQAAzBMAAA4A&#13;&#10;AAAAAAAAAAAAAAAARgIAAGRycy9lMm9Eb2MueG1sUEsBAi0AFAAGAAgAAAAhABONib7IAAAApQEA&#13;&#10;ABkAAAAAAAAAAAAAAAAA8gcAAGRycy9fcmVscy9lMm9Eb2MueG1sLnJlbHNQSwECLQAUAAYACAAA&#13;&#10;ACEAfxAJ4eQAAAAQAQAADwAAAAAAAAAAAAAAAADxCAAAZHJzL2Rvd25yZXYueG1sUEsBAi0ACgAA&#13;&#10;AAAAAAAhAMVYwx1ISwAASEsAABQAAAAAAAAAAAAAAAAAAgoAAGRycy9tZWRpYS9pbWFnZTEucG5n&#13;&#10;UEsBAi0AFAAGAAgAAAAhADh1KlEwlgAAKFUBABQAAAAAAAAAAAAAAAAAfFUAAGRycy9tZWRpYS9p&#13;&#10;bWFnZTIud21mUEsFBgAAAAAHAAcAvgEAAN7r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218;top:633;width:28563;height:34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R1QRxwAAAOEAAAAPAAAAZHJzL2Rvd25yZXYueG1sRI/RaoNA&#13;&#10;FETfC/mH5Qb6VtcYKMVkFdtaKH0I1PgBF/dWRfeuuNto/r5bCORlYBjmDHPMVzOKC82ut6xgF8Ug&#13;&#10;iBure24V1OePpxcQziNrHC2Tgis5yLPNwxFTbRf+pkvlWxEg7FJU0Hk/pVK6piODLrITcch+7GzQ&#13;&#10;Bzu3Us+4BLgZZRLHz9Jgz2Ghw4neOmqG6tco4GXHpSnrV631tTiVg9x/naRSj9v1/RCkOIDwtPp7&#13;&#10;44b41AqSZA//j8IbkNkfAAAA//8DAFBLAQItABQABgAIAAAAIQDb4fbL7gAAAIUBAAATAAAAAAAA&#13;&#10;AAAAAAAAAAAAAABbQ29udGVudF9UeXBlc10ueG1sUEsBAi0AFAAGAAgAAAAhAFr0LFu/AAAAFQEA&#13;&#10;AAsAAAAAAAAAAAAAAAAAHwEAAF9yZWxzLy5yZWxzUEsBAi0AFAAGAAgAAAAhAN1HVBHHAAAA4QAA&#13;&#10;AA8AAAAAAAAAAAAAAAAABwIAAGRycy9kb3ducmV2LnhtbFBLBQYAAAAAAwADALcAAAD7AgAAAAA=&#13;&#10;" fillcolor="#b20e17" stroked="f" strokeweight=".25pt">
                <v:textbox inset="0,0,0,0">
                  <w:txbxContent>
                    <w:p w14:paraId="4DDADBDE" w14:textId="77777777" w:rsidR="00F473A5" w:rsidRPr="002213D7" w:rsidRDefault="00F473A5" w:rsidP="00017AE6">
                      <w:pPr>
                        <w:spacing w:before="120"/>
                        <w:ind w:left="994" w:right="144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2213D7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UNIVERSITY SENATE</w:t>
                      </w:r>
                    </w:p>
                    <w:p w14:paraId="6031AA90" w14:textId="77777777" w:rsidR="00F473A5" w:rsidRDefault="00F473A5" w:rsidP="00017AE6">
                      <w:pPr>
                        <w:spacing w:before="60"/>
                      </w:pPr>
                    </w:p>
                  </w:txbxContent>
                </v:textbox>
              </v:shape>
              <v:group id="Group 8" o:spid="_x0000_s1028" style="position:absolute;width:70819;height:7288" coordsize="70819,7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<v:shape id="Text Box 2" o:spid="_x0000_s1029" type="#_x0000_t202" style="position:absolute;left:31234;top:633;width:39543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dNZPyAAAAOEAAAAPAAAAZHJzL2Rvd25yZXYueG1sRI9Ba8JA&#13;&#10;FITvgv9heYI33biEUqKriLbgoZdq1esj+0yi2bcxu5r033cLhV4GhmG+YRar3tbiSa2vHGuYTRMQ&#13;&#10;xLkzFRcavg7vk1cQPiAbrB2Thm/ysFoOBwvMjOv4k577UIgIYZ+hhjKEJpPS5yVZ9FPXEMfs4lqL&#13;&#10;Idq2kKbFLsJtLVWSvEiLFceFEhvalJTf9g+rITDd07ddqk4fh82179TxvC6OWo9H/XYeZT0HEagP&#13;&#10;/40/xM5oUCqF30fxDcjlDwAAAP//AwBQSwECLQAUAAYACAAAACEA2+H2y+4AAACFAQAAEwAAAAAA&#13;&#10;AAAAAAAAAAAAAAAAW0NvbnRlbnRfVHlwZXNdLnhtbFBLAQItABQABgAIAAAAIQBa9CxbvwAAABUB&#13;&#10;AAALAAAAAAAAAAAAAAAAAB8BAABfcmVscy8ucmVsc1BLAQItABQABgAIAAAAIQCAdNZPyAAAAOEA&#13;&#10;AAAPAAAAAAAAAAAAAAAAAAcCAABkcnMvZG93bnJldi54bWxQSwUGAAAAAAMAAwC3AAAA/AIAAAAA&#13;&#10;" stroked="f" strokeweight=".25pt">
                  <v:fill r:id="rId3" o:title="" recolor="t" rotate="t" type="frame"/>
                  <v:textbox inset="0,0,0,0">
                    <w:txbxContent>
                      <w:p w14:paraId="6C694B20" w14:textId="0D6C2391" w:rsidR="00F473A5" w:rsidRPr="0019508F" w:rsidRDefault="00F473A5" w:rsidP="00017AE6">
                        <w:pPr>
                          <w:spacing w:before="100"/>
                          <w:ind w:left="187" w:right="144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SENATE SUMMARY</w:t>
                        </w:r>
                      </w:p>
                      <w:p w14:paraId="1E73EB49" w14:textId="77777777" w:rsidR="00F473A5" w:rsidRDefault="00F473A5" w:rsidP="00017AE6">
                        <w:pPr>
                          <w:spacing w:before="60"/>
                        </w:pPr>
                      </w:p>
                    </w:txbxContent>
                  </v:textbox>
                </v:shape>
                <v:group id="Group 7" o:spid="_x0000_s1030" style="position:absolute;width:70819;height:7288" coordsize="70819,7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Text Box 226" o:spid="_x0000_s1031" type="#_x0000_t202" style="position:absolute;left:2217;top:4388;width:68602;height:2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0lMKxwAAAOEAAAAPAAAAZHJzL2Rvd25yZXYueG1sRI9BawIx&#13;&#10;FITvhf6H8ApeSs26pVJWo4iL4rXbInh7bp6bxeRl2URd/70pFHoZGIb5hpkvB2fFlfrQelYwGWcg&#13;&#10;iGuvW24U/Hxv3j5BhIis0XomBXcKsFw8P82x0P7GX3StYiMShEOBCkyMXSFlqA05DGPfEafs5HuH&#13;&#10;Mdm+kbrHW4I7K/Msm0qHLacFgx2tDdXn6uIUlAe7t6fyle74sa2OYXjfmYqVGr0M5SzJagYi0hD/&#13;&#10;G3+InVaQ51P4fZTegFw8AAAA//8DAFBLAQItABQABgAIAAAAIQDb4fbL7gAAAIUBAAATAAAAAAAA&#13;&#10;AAAAAAAAAAAAAABbQ29udGVudF9UeXBlc10ueG1sUEsBAi0AFAAGAAgAAAAhAFr0LFu/AAAAFQEA&#13;&#10;AAsAAAAAAAAAAAAAAAAAHwEAAF9yZWxzLy5yZWxzUEsBAi0AFAAGAAgAAAAhAHPSUwrHAAAA4QAA&#13;&#10;AA8AAAAAAAAAAAAAAAAABwIAAGRycy9kb3ducmV2LnhtbFBLBQYAAAAAAwADALcAAAD7AgAAAAA=&#13;&#10;" fillcolor="black [3213]" stroked="f" strokeweight=".25pt">
                    <v:textbox inset="0,0,0,0">
                      <w:txbxContent>
                        <w:p w14:paraId="60160F48" w14:textId="13C8BB1E" w:rsidR="00F473A5" w:rsidRPr="002213D7" w:rsidRDefault="00B710AD" w:rsidP="0056440B">
                          <w:pPr>
                            <w:spacing w:before="60"/>
                            <w:ind w:right="27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           February 7, 2018</w:t>
                          </w:r>
                        </w:p>
                      </w:txbxContent>
                    </v:textbox>
                  </v:shape>
                  <v:group id="Group 6" o:spid="_x0000_s1032" style="position:absolute;width:7418;height:7288" coordsize="16567,16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  <v:oval id="Oval 5" o:spid="_x0000_s1033" style="position:absolute;width:16567;height:162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73rtxwAAAN8AAAAPAAAAZHJzL2Rvd25yZXYueG1sRI9PawIx&#13;&#10;FMTvgt8hPMGL1KxWi6xG8Q+FXiyoLXh8JM/d1c3Lsom69dM3BaGXgWGY3zCzRWNLcaPaF44VDPoJ&#13;&#10;CGLtTMGZgq/D+8sEhA/IBkvHpOCHPCzm7dYMU+PuvKPbPmQiQtinqCAPoUql9Doni77vKuKYnVxt&#13;&#10;MURbZ9LUeI9wW8phkrxJiwXHhRwrWuekL/urVdB7FEwDuz2G1Yhf9UP3vsfnT6W6nWYzjbKcggjU&#13;&#10;hP/GE/FhFIzh70/8AnL+CwAA//8DAFBLAQItABQABgAIAAAAIQDb4fbL7gAAAIUBAAATAAAAAAAA&#13;&#10;AAAAAAAAAAAAAABbQ29udGVudF9UeXBlc10ueG1sUEsBAi0AFAAGAAgAAAAhAFr0LFu/AAAAFQEA&#13;&#10;AAsAAAAAAAAAAAAAAAAAHwEAAF9yZWxzLy5yZWxzUEsBAi0AFAAGAAgAAAAhAHjveu3HAAAA3wAA&#13;&#10;AA8AAAAAAAAAAAAAAAAABwIAAGRycy9kb3ducmV2LnhtbFBLBQYAAAAAAwADALcAAAD7AgAAAAA=&#13;&#10;" stroked="f">
                      <v:textbox inset="2.88pt,2.88pt,2.88pt,2.88pt"/>
                    </v:oval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34" type="#_x0000_t75" alt="informal" style="position:absolute;left:1051;top:1291;width:14313;height:141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HyhfyAAAAN8AAAAPAAAAZHJzL2Rvd25yZXYueG1sRI9Ba8JA&#13;&#10;FITvBf/D8gpeRDdKWjS6SmgRipBDVQq9vWafSTD7NmTXJP33bkHoZWAY5htmsxtMLTpqXWVZwXwW&#13;&#10;gSDOra64UHA+7adLEM4ja6wtk4JfcrDbjp42mGjb8yd1R1+IAGGXoILS+yaR0uUlGXQz2xCH7GJb&#13;&#10;gz7YtpC6xT7ATS0XUfQqDVYcFkps6K2k/Hq8GQUUX3++7SQ9LM/NV5Xhy2oVXzKlxs/D+zpIugbh&#13;&#10;afD/jQfiQyuI4e9P+AJyewcAAP//AwBQSwECLQAUAAYACAAAACEA2+H2y+4AAACFAQAAEwAAAAAA&#13;&#10;AAAAAAAAAAAAAAAAW0NvbnRlbnRfVHlwZXNdLnhtbFBLAQItABQABgAIAAAAIQBa9CxbvwAAABUB&#13;&#10;AAALAAAAAAAAAAAAAAAAAB8BAABfcmVscy8ucmVsc1BLAQItABQABgAIAAAAIQAvHyhfyAAAAN8A&#13;&#10;AAAPAAAAAAAAAAAAAAAAAAcCAABkcnMvZG93bnJldi54bWxQSwUGAAAAAAMAAwC3AAAA/AIAAAAA&#13;&#10;">
                      <v:imagedata r:id="rId4" o:title="informal"/>
                    </v:shape>
                  </v:group>
                </v:group>
              </v:group>
              <w10:wrap anchory="page"/>
            </v:group>
          </w:pict>
        </mc:Fallback>
      </mc:AlternateContent>
    </w:r>
  </w:p>
  <w:p w14:paraId="351AA9DD" w14:textId="77777777" w:rsidR="00F473A5" w:rsidRDefault="00F47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6514"/>
    <w:multiLevelType w:val="hybridMultilevel"/>
    <w:tmpl w:val="EA94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204D8"/>
    <w:multiLevelType w:val="multilevel"/>
    <w:tmpl w:val="F3B62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57320AF"/>
    <w:multiLevelType w:val="hybridMultilevel"/>
    <w:tmpl w:val="3AD2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6604"/>
    <w:multiLevelType w:val="multilevel"/>
    <w:tmpl w:val="EFF6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40DD7"/>
    <w:multiLevelType w:val="multilevel"/>
    <w:tmpl w:val="2B2C8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FEC50DE"/>
    <w:multiLevelType w:val="multilevel"/>
    <w:tmpl w:val="2DDA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CF707A"/>
    <w:multiLevelType w:val="multilevel"/>
    <w:tmpl w:val="7908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E9511A"/>
    <w:multiLevelType w:val="multilevel"/>
    <w:tmpl w:val="4ED25C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BD24574"/>
    <w:multiLevelType w:val="multilevel"/>
    <w:tmpl w:val="6DF81E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C4216F2"/>
    <w:multiLevelType w:val="hybridMultilevel"/>
    <w:tmpl w:val="0EA2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6936"/>
    <w:multiLevelType w:val="hybridMultilevel"/>
    <w:tmpl w:val="F398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75584"/>
    <w:multiLevelType w:val="multilevel"/>
    <w:tmpl w:val="2B2C8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9361888"/>
    <w:multiLevelType w:val="hybridMultilevel"/>
    <w:tmpl w:val="A6C8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54FEA"/>
    <w:multiLevelType w:val="hybridMultilevel"/>
    <w:tmpl w:val="5EE6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62487"/>
    <w:multiLevelType w:val="hybridMultilevel"/>
    <w:tmpl w:val="0F0214F6"/>
    <w:lvl w:ilvl="0" w:tplc="A76A0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8D1298"/>
    <w:multiLevelType w:val="multilevel"/>
    <w:tmpl w:val="09962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436B1C24"/>
    <w:multiLevelType w:val="multilevel"/>
    <w:tmpl w:val="7448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0D3032"/>
    <w:multiLevelType w:val="multilevel"/>
    <w:tmpl w:val="584E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D47A7A"/>
    <w:multiLevelType w:val="hybridMultilevel"/>
    <w:tmpl w:val="C4F8D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F3A37"/>
    <w:multiLevelType w:val="multilevel"/>
    <w:tmpl w:val="252A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101CC9"/>
    <w:multiLevelType w:val="multilevel"/>
    <w:tmpl w:val="F3767E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52FA7581"/>
    <w:multiLevelType w:val="hybridMultilevel"/>
    <w:tmpl w:val="5376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673D5"/>
    <w:multiLevelType w:val="hybridMultilevel"/>
    <w:tmpl w:val="68201FBA"/>
    <w:lvl w:ilvl="0" w:tplc="D4F8BE8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60DC6"/>
    <w:multiLevelType w:val="multilevel"/>
    <w:tmpl w:val="4A76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076C48"/>
    <w:multiLevelType w:val="multilevel"/>
    <w:tmpl w:val="BB52F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5BBF7361"/>
    <w:multiLevelType w:val="hybridMultilevel"/>
    <w:tmpl w:val="6F84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56F12"/>
    <w:multiLevelType w:val="hybridMultilevel"/>
    <w:tmpl w:val="C688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F63E0"/>
    <w:multiLevelType w:val="hybridMultilevel"/>
    <w:tmpl w:val="6A04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B5E7E"/>
    <w:multiLevelType w:val="hybridMultilevel"/>
    <w:tmpl w:val="6BAE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D43F0"/>
    <w:multiLevelType w:val="multilevel"/>
    <w:tmpl w:val="02C4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FF0310"/>
    <w:multiLevelType w:val="hybridMultilevel"/>
    <w:tmpl w:val="7142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B6734"/>
    <w:multiLevelType w:val="hybridMultilevel"/>
    <w:tmpl w:val="CD26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C623B"/>
    <w:multiLevelType w:val="hybridMultilevel"/>
    <w:tmpl w:val="2528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A332D"/>
    <w:multiLevelType w:val="multilevel"/>
    <w:tmpl w:val="FD58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5C387C"/>
    <w:multiLevelType w:val="hybridMultilevel"/>
    <w:tmpl w:val="66B2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C6C57"/>
    <w:multiLevelType w:val="hybridMultilevel"/>
    <w:tmpl w:val="361C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3"/>
  </w:num>
  <w:num w:numId="4">
    <w:abstractNumId w:val="26"/>
  </w:num>
  <w:num w:numId="5">
    <w:abstractNumId w:val="31"/>
  </w:num>
  <w:num w:numId="6">
    <w:abstractNumId w:val="32"/>
  </w:num>
  <w:num w:numId="7">
    <w:abstractNumId w:val="28"/>
  </w:num>
  <w:num w:numId="8">
    <w:abstractNumId w:val="3"/>
  </w:num>
  <w:num w:numId="9">
    <w:abstractNumId w:val="16"/>
  </w:num>
  <w:num w:numId="10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5"/>
  </w:num>
  <w:num w:numId="1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33"/>
  </w:num>
  <w:num w:numId="14">
    <w:abstractNumId w:val="17"/>
  </w:num>
  <w:num w:numId="15">
    <w:abstractNumId w:val="6"/>
  </w:num>
  <w:num w:numId="16">
    <w:abstractNumId w:val="29"/>
  </w:num>
  <w:num w:numId="17">
    <w:abstractNumId w:val="23"/>
  </w:num>
  <w:num w:numId="18">
    <w:abstractNumId w:val="19"/>
  </w:num>
  <w:num w:numId="19">
    <w:abstractNumId w:val="35"/>
  </w:num>
  <w:num w:numId="20">
    <w:abstractNumId w:val="10"/>
  </w:num>
  <w:num w:numId="21">
    <w:abstractNumId w:val="7"/>
  </w:num>
  <w:num w:numId="22">
    <w:abstractNumId w:val="15"/>
  </w:num>
  <w:num w:numId="23">
    <w:abstractNumId w:val="20"/>
  </w:num>
  <w:num w:numId="24">
    <w:abstractNumId w:val="24"/>
  </w:num>
  <w:num w:numId="25">
    <w:abstractNumId w:val="8"/>
  </w:num>
  <w:num w:numId="26">
    <w:abstractNumId w:val="1"/>
  </w:num>
  <w:num w:numId="27">
    <w:abstractNumId w:val="4"/>
  </w:num>
  <w:num w:numId="28">
    <w:abstractNumId w:val="21"/>
  </w:num>
  <w:num w:numId="29">
    <w:abstractNumId w:val="0"/>
  </w:num>
  <w:num w:numId="30">
    <w:abstractNumId w:val="27"/>
  </w:num>
  <w:num w:numId="31">
    <w:abstractNumId w:val="30"/>
  </w:num>
  <w:num w:numId="32">
    <w:abstractNumId w:val="9"/>
  </w:num>
  <w:num w:numId="33">
    <w:abstractNumId w:val="11"/>
  </w:num>
  <w:num w:numId="34">
    <w:abstractNumId w:val="12"/>
  </w:num>
  <w:num w:numId="35">
    <w:abstractNumId w:val="2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EF"/>
    <w:rsid w:val="00017AE6"/>
    <w:rsid w:val="0005080B"/>
    <w:rsid w:val="000633E1"/>
    <w:rsid w:val="000905BD"/>
    <w:rsid w:val="000954ED"/>
    <w:rsid w:val="000B1470"/>
    <w:rsid w:val="000D3413"/>
    <w:rsid w:val="000D527E"/>
    <w:rsid w:val="00100BFC"/>
    <w:rsid w:val="001242C1"/>
    <w:rsid w:val="00137991"/>
    <w:rsid w:val="00196916"/>
    <w:rsid w:val="001B365A"/>
    <w:rsid w:val="001C679E"/>
    <w:rsid w:val="00203CDB"/>
    <w:rsid w:val="00210E9A"/>
    <w:rsid w:val="00223120"/>
    <w:rsid w:val="00233AB9"/>
    <w:rsid w:val="002446F3"/>
    <w:rsid w:val="0025293A"/>
    <w:rsid w:val="0026218B"/>
    <w:rsid w:val="002A49C4"/>
    <w:rsid w:val="002F0F6E"/>
    <w:rsid w:val="00354540"/>
    <w:rsid w:val="00372490"/>
    <w:rsid w:val="00387B06"/>
    <w:rsid w:val="003E55BD"/>
    <w:rsid w:val="00455B37"/>
    <w:rsid w:val="004A0591"/>
    <w:rsid w:val="004A0986"/>
    <w:rsid w:val="004A1C0A"/>
    <w:rsid w:val="004A1E31"/>
    <w:rsid w:val="004B5990"/>
    <w:rsid w:val="004D1B9F"/>
    <w:rsid w:val="004D5D43"/>
    <w:rsid w:val="004E242F"/>
    <w:rsid w:val="004F19CE"/>
    <w:rsid w:val="00532F7A"/>
    <w:rsid w:val="00550ADF"/>
    <w:rsid w:val="00555788"/>
    <w:rsid w:val="00555E2B"/>
    <w:rsid w:val="0056440B"/>
    <w:rsid w:val="00565376"/>
    <w:rsid w:val="005C1CDB"/>
    <w:rsid w:val="005E2D5A"/>
    <w:rsid w:val="005F693F"/>
    <w:rsid w:val="0067018F"/>
    <w:rsid w:val="00671014"/>
    <w:rsid w:val="0067188D"/>
    <w:rsid w:val="0067375F"/>
    <w:rsid w:val="00695089"/>
    <w:rsid w:val="006D4BB8"/>
    <w:rsid w:val="006E298B"/>
    <w:rsid w:val="007475E9"/>
    <w:rsid w:val="00761C56"/>
    <w:rsid w:val="007C473F"/>
    <w:rsid w:val="007C5D8C"/>
    <w:rsid w:val="007E7ED2"/>
    <w:rsid w:val="007F1CAD"/>
    <w:rsid w:val="008100B2"/>
    <w:rsid w:val="00847C48"/>
    <w:rsid w:val="00856D88"/>
    <w:rsid w:val="00880755"/>
    <w:rsid w:val="008B6121"/>
    <w:rsid w:val="008E7F3F"/>
    <w:rsid w:val="00906557"/>
    <w:rsid w:val="00955580"/>
    <w:rsid w:val="00973B0D"/>
    <w:rsid w:val="00975AC8"/>
    <w:rsid w:val="009F5ED3"/>
    <w:rsid w:val="00A1307A"/>
    <w:rsid w:val="00A72B62"/>
    <w:rsid w:val="00A93EEC"/>
    <w:rsid w:val="00B710AD"/>
    <w:rsid w:val="00B75EDA"/>
    <w:rsid w:val="00B83841"/>
    <w:rsid w:val="00BA6605"/>
    <w:rsid w:val="00BB4C5C"/>
    <w:rsid w:val="00BC0507"/>
    <w:rsid w:val="00C23742"/>
    <w:rsid w:val="00C27B0D"/>
    <w:rsid w:val="00C61D4E"/>
    <w:rsid w:val="00C64BEF"/>
    <w:rsid w:val="00C66B44"/>
    <w:rsid w:val="00C9601B"/>
    <w:rsid w:val="00CC729A"/>
    <w:rsid w:val="00CF4708"/>
    <w:rsid w:val="00D13BB8"/>
    <w:rsid w:val="00D16F97"/>
    <w:rsid w:val="00D51C3B"/>
    <w:rsid w:val="00D63275"/>
    <w:rsid w:val="00D70C3F"/>
    <w:rsid w:val="00D95006"/>
    <w:rsid w:val="00DC6F3C"/>
    <w:rsid w:val="00E1026D"/>
    <w:rsid w:val="00E3131C"/>
    <w:rsid w:val="00E462DC"/>
    <w:rsid w:val="00E826AE"/>
    <w:rsid w:val="00E933B2"/>
    <w:rsid w:val="00E939C6"/>
    <w:rsid w:val="00EE5808"/>
    <w:rsid w:val="00F150FA"/>
    <w:rsid w:val="00F473A5"/>
    <w:rsid w:val="00F6741B"/>
    <w:rsid w:val="00F73AA3"/>
    <w:rsid w:val="00F7455D"/>
    <w:rsid w:val="00FB1AA2"/>
    <w:rsid w:val="00FE23DB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8D8224"/>
  <w15:docId w15:val="{F213A5B2-5613-2946-B4E8-8D4ECCDF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uiPriority w:val="39"/>
    <w:unhideWhenUsed/>
    <w:qFormat/>
    <w:rsid w:val="000633E1"/>
    <w:pPr>
      <w:spacing w:before="120" w:after="120"/>
    </w:pPr>
    <w:rPr>
      <w:rFonts w:ascii="Times New Roman" w:hAnsi="Times New Roman" w:cs="Times New Roman"/>
      <w:b/>
      <w:cap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A05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2F7A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D63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275"/>
  </w:style>
  <w:style w:type="paragraph" w:styleId="Footer">
    <w:name w:val="footer"/>
    <w:basedOn w:val="Normal"/>
    <w:link w:val="FooterChar"/>
    <w:uiPriority w:val="99"/>
    <w:unhideWhenUsed/>
    <w:rsid w:val="00D63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275"/>
  </w:style>
  <w:style w:type="character" w:styleId="Hyperlink">
    <w:name w:val="Hyperlink"/>
    <w:basedOn w:val="DefaultParagraphFont"/>
    <w:uiPriority w:val="99"/>
    <w:unhideWhenUsed/>
    <w:rsid w:val="00E933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3B2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33AB9"/>
  </w:style>
  <w:style w:type="paragraph" w:styleId="BalloonText">
    <w:name w:val="Balloon Text"/>
    <w:basedOn w:val="Normal"/>
    <w:link w:val="BalloonTextChar"/>
    <w:uiPriority w:val="99"/>
    <w:semiHidden/>
    <w:unhideWhenUsed/>
    <w:rsid w:val="005C1C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D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F6741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47C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umd.edu/research/centers/cdihe" TargetMode="External"/><Relationship Id="rId13" Type="http://schemas.openxmlformats.org/officeDocument/2006/relationships/hyperlink" Target="https://www.senate.umd.edu/system/files/resources/billDocuments/17-18-19/stage2/PCC_Rename_Masters_to_Teaching_Learning_Policy_Leadership_17-18-19.pdf" TargetMode="External"/><Relationship Id="rId18" Type="http://schemas.openxmlformats.org/officeDocument/2006/relationships/hyperlink" Target="https://education.umd.edu/research/centers/cdihe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www.senate.umd.edu/senate-meetings" TargetMode="External"/><Relationship Id="rId7" Type="http://schemas.openxmlformats.org/officeDocument/2006/relationships/hyperlink" Target="http://www.start.umd.edu/" TargetMode="External"/><Relationship Id="rId12" Type="http://schemas.openxmlformats.org/officeDocument/2006/relationships/hyperlink" Target="https://www.senate.umd.edu/system/files/resources/billDocuments/17-18-18/stage2/PCC_Establish_Post-Bac_Bilingual_Speech_Pathology_17-18-18.pdf" TargetMode="External"/><Relationship Id="rId17" Type="http://schemas.openxmlformats.org/officeDocument/2006/relationships/hyperlink" Target="https://www.diversity.umd.edu/hate-bias-resources.html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start.umd.edu/" TargetMode="External"/><Relationship Id="rId20" Type="http://schemas.openxmlformats.org/officeDocument/2006/relationships/hyperlink" Target="https://www.senate.umd.edu/2018_senate_elected_com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nate.umd.edu/senate-meetings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goo.gl/forms/25AqaZui5XYnybHk1" TargetMode="External"/><Relationship Id="rId23" Type="http://schemas.openxmlformats.org/officeDocument/2006/relationships/hyperlink" Target="https://www.senate.umd.edu/system/files/resources/billDocuments/17-18-19/stage2/PCC_Rename_Masters_to_Teaching_Learning_Policy_Leadership_17-18-19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senate.umd.edu/2018_senate_elected_coms" TargetMode="External"/><Relationship Id="rId19" Type="http://schemas.openxmlformats.org/officeDocument/2006/relationships/hyperlink" Target="https://www.senate.umd.edu/elec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nate.umd.edu/elections" TargetMode="External"/><Relationship Id="rId14" Type="http://schemas.openxmlformats.org/officeDocument/2006/relationships/hyperlink" Target="https://senate.umd.edu/system/files/resources/MeetingMaterials/02072018/Inclusion_Respect_TF_Prelim_Overview.pdf" TargetMode="External"/><Relationship Id="rId22" Type="http://schemas.openxmlformats.org/officeDocument/2006/relationships/hyperlink" Target="https://www.senate.umd.edu/system/files/resources/billDocuments/17-18-18/stage2/PCC_Establish_Post-Bac_Bilingual_Speech_Pathology_17-18-18.pdf" TargetMode="Externa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 Montfort</dc:creator>
  <cp:keywords/>
  <dc:description/>
  <cp:lastModifiedBy>Reka Montfort</cp:lastModifiedBy>
  <cp:revision>4</cp:revision>
  <dcterms:created xsi:type="dcterms:W3CDTF">2018-02-16T16:14:00Z</dcterms:created>
  <dcterms:modified xsi:type="dcterms:W3CDTF">2018-02-16T18:14:00Z</dcterms:modified>
</cp:coreProperties>
</file>